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F2" w:rsidRPr="00AC68F2" w:rsidRDefault="003C6701" w:rsidP="003C6701">
      <w:pPr>
        <w:ind w:firstLine="720"/>
        <w:jc w:val="center"/>
        <w:rPr>
          <w:b/>
          <w:bCs/>
          <w:sz w:val="22"/>
          <w:szCs w:val="22"/>
          <w:lang w:val="en-GB"/>
        </w:rPr>
      </w:pPr>
      <w:r w:rsidRPr="00AC68F2">
        <w:rPr>
          <w:b/>
          <w:bCs/>
          <w:sz w:val="22"/>
          <w:szCs w:val="22"/>
          <w:lang w:val="en-GB"/>
        </w:rPr>
        <w:t xml:space="preserve">DECLARATION OF </w:t>
      </w:r>
      <w:r w:rsidR="00826443" w:rsidRPr="00AC68F2">
        <w:rPr>
          <w:b/>
          <w:bCs/>
          <w:sz w:val="22"/>
          <w:szCs w:val="22"/>
          <w:lang w:val="en-GB"/>
        </w:rPr>
        <w:t xml:space="preserve">CONFLICT OF </w:t>
      </w:r>
      <w:r w:rsidR="00AC68F2" w:rsidRPr="00AC68F2">
        <w:rPr>
          <w:b/>
          <w:bCs/>
          <w:sz w:val="22"/>
          <w:szCs w:val="22"/>
          <w:lang w:val="en-GB"/>
        </w:rPr>
        <w:t xml:space="preserve">INTERESTS FOR </w:t>
      </w:r>
    </w:p>
    <w:p w:rsidR="003C6701" w:rsidRPr="00AC68F2" w:rsidRDefault="00AC68F2" w:rsidP="003C6701">
      <w:pPr>
        <w:ind w:firstLine="720"/>
        <w:jc w:val="center"/>
        <w:rPr>
          <w:b/>
          <w:bCs/>
          <w:sz w:val="22"/>
          <w:szCs w:val="22"/>
          <w:lang w:val="en-GB"/>
        </w:rPr>
      </w:pPr>
      <w:r w:rsidRPr="00AC68F2">
        <w:rPr>
          <w:b/>
          <w:bCs/>
          <w:sz w:val="22"/>
          <w:szCs w:val="22"/>
          <w:lang w:val="en-GB"/>
        </w:rPr>
        <w:t>ADVISORY COMMITTEE ON VACCINE AND IMMUNIZATION PRACTICES (ACVIP) MEMBERS</w:t>
      </w:r>
      <w:r w:rsidR="00826443" w:rsidRPr="00AC68F2">
        <w:rPr>
          <w:b/>
          <w:bCs/>
          <w:sz w:val="22"/>
          <w:szCs w:val="22"/>
          <w:lang w:val="en-GB"/>
        </w:rPr>
        <w:t>/</w:t>
      </w:r>
      <w:r w:rsidR="003C6701" w:rsidRPr="00AC68F2">
        <w:rPr>
          <w:b/>
          <w:bCs/>
          <w:sz w:val="22"/>
          <w:szCs w:val="22"/>
          <w:lang w:val="en-GB"/>
        </w:rPr>
        <w:t>EXPERTS</w:t>
      </w:r>
      <w:r w:rsidRPr="00AC68F2">
        <w:rPr>
          <w:b/>
          <w:bCs/>
          <w:sz w:val="22"/>
          <w:szCs w:val="22"/>
          <w:lang w:val="en-GB"/>
        </w:rPr>
        <w:t xml:space="preserve"> OF </w:t>
      </w:r>
      <w:smartTag w:uri="urn:schemas-microsoft-com:office:smarttags" w:element="place">
        <w:smartTag w:uri="urn:schemas-microsoft-com:office:smarttags" w:element="PlaceName">
          <w:r w:rsidRPr="00AC68F2">
            <w:rPr>
              <w:b/>
              <w:bCs/>
              <w:sz w:val="22"/>
              <w:szCs w:val="22"/>
              <w:lang w:val="en-GB"/>
            </w:rPr>
            <w:t>INDIAN</w:t>
          </w:r>
        </w:smartTag>
        <w:r w:rsidRPr="00AC68F2">
          <w:rPr>
            <w:b/>
            <w:bCs/>
            <w:sz w:val="22"/>
            <w:szCs w:val="22"/>
            <w:lang w:val="en-GB"/>
          </w:rPr>
          <w:t xml:space="preserve"> </w:t>
        </w:r>
        <w:smartTag w:uri="urn:schemas-microsoft-com:office:smarttags" w:element="PlaceType">
          <w:r w:rsidRPr="00AC68F2">
            <w:rPr>
              <w:b/>
              <w:bCs/>
              <w:sz w:val="22"/>
              <w:szCs w:val="22"/>
              <w:lang w:val="en-GB"/>
            </w:rPr>
            <w:t>ACADEMY</w:t>
          </w:r>
        </w:smartTag>
      </w:smartTag>
      <w:r w:rsidRPr="00AC68F2">
        <w:rPr>
          <w:b/>
          <w:bCs/>
          <w:sz w:val="22"/>
          <w:szCs w:val="22"/>
          <w:lang w:val="en-GB"/>
        </w:rPr>
        <w:t xml:space="preserve"> OF PEDIATRICS (201</w:t>
      </w:r>
      <w:r w:rsidR="00811D75">
        <w:rPr>
          <w:b/>
          <w:bCs/>
          <w:sz w:val="22"/>
          <w:szCs w:val="22"/>
          <w:lang w:val="en-GB"/>
        </w:rPr>
        <w:t>4</w:t>
      </w:r>
      <w:r>
        <w:rPr>
          <w:b/>
          <w:bCs/>
          <w:sz w:val="22"/>
          <w:szCs w:val="22"/>
          <w:lang w:val="en-GB"/>
        </w:rPr>
        <w:t>)</w:t>
      </w:r>
    </w:p>
    <w:p w:rsidR="003C6701" w:rsidRPr="00C24E1B" w:rsidRDefault="003C6701" w:rsidP="003C6701">
      <w:pPr>
        <w:spacing w:line="360" w:lineRule="auto"/>
      </w:pPr>
    </w:p>
    <w:p w:rsidR="003C6701" w:rsidRPr="00C24E1B" w:rsidRDefault="003C6701" w:rsidP="003C6701">
      <w:pPr>
        <w:spacing w:line="360" w:lineRule="auto"/>
      </w:pPr>
      <w:r w:rsidRPr="00C24E1B">
        <w:t>Name:</w:t>
      </w:r>
    </w:p>
    <w:p w:rsidR="00CD791E" w:rsidRDefault="003C6701" w:rsidP="003C6701">
      <w:pPr>
        <w:spacing w:line="360" w:lineRule="auto"/>
      </w:pPr>
      <w:r w:rsidRPr="00C24E1B">
        <w:t>Institution</w:t>
      </w:r>
      <w:r w:rsidR="00CD791E">
        <w:t>:</w:t>
      </w:r>
    </w:p>
    <w:p w:rsidR="003C6701" w:rsidRPr="00CD791E" w:rsidRDefault="00CD791E" w:rsidP="003C6701">
      <w:pPr>
        <w:spacing w:line="360" w:lineRule="auto"/>
      </w:pPr>
      <w:r w:rsidRPr="00CD791E">
        <w:t>Re</w:t>
      </w:r>
      <w:r w:rsidRPr="00CD791E">
        <w:rPr>
          <w:color w:val="222222"/>
          <w:shd w:val="clear" w:color="auto" w:fill="FFFFFF"/>
        </w:rPr>
        <w:t xml:space="preserve">tired/Private practice/ Others (Please specify): </w:t>
      </w:r>
      <w:r w:rsidRPr="00CD791E">
        <w:rPr>
          <w:rStyle w:val="apple-converted-space"/>
          <w:color w:val="222222"/>
          <w:shd w:val="clear" w:color="auto" w:fill="FFFFFF"/>
        </w:rPr>
        <w:t> </w:t>
      </w:r>
    </w:p>
    <w:p w:rsidR="003C6701" w:rsidRPr="00C24E1B" w:rsidRDefault="003C6701" w:rsidP="003C6701">
      <w:pPr>
        <w:spacing w:line="360" w:lineRule="auto"/>
        <w:rPr>
          <w:bCs/>
        </w:rPr>
      </w:pPr>
      <w:r w:rsidRPr="00C24E1B">
        <w:t>Email:</w:t>
      </w:r>
    </w:p>
    <w:p w:rsidR="00C24E1B" w:rsidRPr="00C24E1B" w:rsidRDefault="003C6701" w:rsidP="003C6701">
      <w:pPr>
        <w:spacing w:line="360" w:lineRule="auto"/>
        <w:rPr>
          <w:bCs/>
          <w:lang w:val="en-GB"/>
        </w:rPr>
      </w:pPr>
      <w:r w:rsidRPr="00C24E1B">
        <w:rPr>
          <w:bCs/>
          <w:lang w:val="en-GB"/>
        </w:rPr>
        <w:t>Date and title of meeting/ work</w:t>
      </w:r>
      <w:r w:rsidR="00C24E1B" w:rsidRPr="00C24E1B">
        <w:rPr>
          <w:bCs/>
          <w:lang w:val="en-GB"/>
        </w:rPr>
        <w:t xml:space="preserve">: </w:t>
      </w:r>
    </w:p>
    <w:p w:rsidR="003C6701" w:rsidRPr="00C24E1B" w:rsidRDefault="00C24E1B" w:rsidP="003C6701">
      <w:pPr>
        <w:spacing w:line="360" w:lineRule="auto"/>
        <w:rPr>
          <w:bCs/>
          <w:lang w:val="en-GB"/>
        </w:rPr>
      </w:pPr>
      <w:r w:rsidRPr="00C24E1B">
        <w:rPr>
          <w:bCs/>
          <w:lang w:val="en-GB"/>
        </w:rPr>
        <w:t>D</w:t>
      </w:r>
      <w:r w:rsidR="003C6701" w:rsidRPr="00C24E1B">
        <w:rPr>
          <w:bCs/>
          <w:lang w:val="en-GB"/>
        </w:rPr>
        <w:t>escription of your role</w:t>
      </w:r>
      <w:r w:rsidRPr="00C24E1B">
        <w:rPr>
          <w:bCs/>
          <w:lang w:val="en-GB"/>
        </w:rPr>
        <w:t xml:space="preserve">: </w:t>
      </w:r>
    </w:p>
    <w:p w:rsidR="003C6701" w:rsidRPr="00C24E1B" w:rsidRDefault="00AC68F2" w:rsidP="003C6701">
      <w:pPr>
        <w:spacing w:line="360" w:lineRule="auto"/>
        <w:rPr>
          <w:bCs/>
          <w:lang w:val="en-GB"/>
        </w:rPr>
      </w:pPr>
      <w:r w:rsidRPr="00C24E1B">
        <w:rPr>
          <w:bCs/>
          <w:lang w:val="en-GB"/>
        </w:rPr>
        <w:t>Your current</w:t>
      </w:r>
      <w:r>
        <w:rPr>
          <w:bCs/>
          <w:lang w:val="en-GB"/>
        </w:rPr>
        <w:t xml:space="preserve"> designation (in ACVIP</w:t>
      </w:r>
      <w:r w:rsidRPr="00C24E1B">
        <w:rPr>
          <w:bCs/>
          <w:lang w:val="en-GB"/>
        </w:rPr>
        <w:t>):</w:t>
      </w:r>
      <w:r w:rsidR="00C24E1B" w:rsidRPr="00C24E1B">
        <w:rPr>
          <w:bCs/>
          <w:lang w:val="en-GB"/>
        </w:rPr>
        <w:t xml:space="preserve"> </w:t>
      </w:r>
    </w:p>
    <w:p w:rsidR="003C6701" w:rsidRPr="00C24E1B" w:rsidRDefault="003C6701" w:rsidP="003C6701">
      <w:pPr>
        <w:pBdr>
          <w:top w:val="single" w:sz="4" w:space="1" w:color="auto"/>
          <w:left w:val="single" w:sz="4" w:space="4" w:color="auto"/>
          <w:bottom w:val="single" w:sz="4" w:space="1" w:color="auto"/>
          <w:right w:val="single" w:sz="4" w:space="4" w:color="auto"/>
        </w:pBdr>
        <w:jc w:val="center"/>
        <w:rPr>
          <w:b/>
          <w:bCs/>
          <w:lang w:val="en-GB"/>
        </w:rPr>
      </w:pPr>
      <w:r w:rsidRPr="00C24E1B">
        <w:rPr>
          <w:b/>
          <w:bCs/>
          <w:lang w:val="en-GB"/>
        </w:rPr>
        <w:t xml:space="preserve">DECLARATION OF </w:t>
      </w:r>
      <w:r w:rsidR="00F227DC">
        <w:rPr>
          <w:b/>
          <w:bCs/>
          <w:lang w:val="en-GB"/>
        </w:rPr>
        <w:t xml:space="preserve">CONFLICT OF </w:t>
      </w:r>
      <w:r w:rsidRPr="00C24E1B">
        <w:rPr>
          <w:b/>
          <w:bCs/>
          <w:lang w:val="en-GB"/>
        </w:rPr>
        <w:t>INTEREST</w:t>
      </w:r>
    </w:p>
    <w:p w:rsidR="003C6701" w:rsidRPr="00C24E1B" w:rsidRDefault="003C6701" w:rsidP="003C6701">
      <w:pPr>
        <w:jc w:val="both"/>
        <w:rPr>
          <w:bCs/>
          <w:lang w:val="en-GB"/>
        </w:rPr>
      </w:pPr>
    </w:p>
    <w:p w:rsidR="0035081D" w:rsidRDefault="002534C9" w:rsidP="002534C9">
      <w:pPr>
        <w:pStyle w:val="ListParagraph"/>
        <w:ind w:left="0"/>
        <w:rPr>
          <w:rFonts w:ascii="Times New Roman" w:hAnsi="Times New Roman" w:cs="Times New Roman"/>
          <w:bCs/>
          <w:sz w:val="24"/>
          <w:szCs w:val="24"/>
        </w:rPr>
      </w:pPr>
      <w:r w:rsidRPr="00DA2165">
        <w:rPr>
          <w:rFonts w:ascii="Times New Roman" w:hAnsi="Times New Roman" w:cs="Times New Roman"/>
          <w:bCs/>
          <w:sz w:val="24"/>
          <w:szCs w:val="24"/>
        </w:rPr>
        <w:t>IAP Advisory Committee on Vaccines &amp; Immunization Practices (ACVIP) has been mandated to frame  recommendations  for our own members about the usage of available licensed vaccines in the country. Apart from this primary responsibility,</w:t>
      </w:r>
      <w:r w:rsidR="00DA2165">
        <w:rPr>
          <w:rFonts w:ascii="Times New Roman" w:hAnsi="Times New Roman" w:cs="Times New Roman"/>
          <w:bCs/>
          <w:sz w:val="24"/>
          <w:szCs w:val="24"/>
        </w:rPr>
        <w:t xml:space="preserve"> </w:t>
      </w:r>
      <w:r w:rsidRPr="00DA2165">
        <w:rPr>
          <w:rFonts w:ascii="Times New Roman" w:hAnsi="Times New Roman" w:cs="Times New Roman"/>
          <w:bCs/>
          <w:sz w:val="24"/>
          <w:szCs w:val="24"/>
        </w:rPr>
        <w:t>as a professional organization</w:t>
      </w:r>
      <w:r w:rsidR="00F227DC">
        <w:rPr>
          <w:rFonts w:ascii="Times New Roman" w:hAnsi="Times New Roman" w:cs="Times New Roman"/>
          <w:bCs/>
          <w:sz w:val="24"/>
          <w:szCs w:val="24"/>
        </w:rPr>
        <w:t>,</w:t>
      </w:r>
      <w:r w:rsidRPr="00DA2165">
        <w:rPr>
          <w:rFonts w:ascii="Times New Roman" w:hAnsi="Times New Roman" w:cs="Times New Roman"/>
          <w:bCs/>
          <w:sz w:val="24"/>
          <w:szCs w:val="24"/>
        </w:rPr>
        <w:t xml:space="preserve"> we are also entrusted with the responsibility to serve as </w:t>
      </w:r>
      <w:r w:rsidR="00DA2165">
        <w:rPr>
          <w:rFonts w:ascii="Times New Roman" w:hAnsi="Times New Roman" w:cs="Times New Roman"/>
          <w:bCs/>
          <w:sz w:val="24"/>
          <w:szCs w:val="24"/>
        </w:rPr>
        <w:t>a</w:t>
      </w:r>
      <w:r w:rsidRPr="00DA2165">
        <w:rPr>
          <w:rFonts w:ascii="Times New Roman" w:hAnsi="Times New Roman" w:cs="Times New Roman"/>
          <w:bCs/>
          <w:sz w:val="24"/>
          <w:szCs w:val="24"/>
        </w:rPr>
        <w:t xml:space="preserve"> source of evidence based information pertaining to vaccination in children for the public at large.</w:t>
      </w:r>
      <w:r w:rsidR="000D1E21" w:rsidRPr="00DA2165">
        <w:rPr>
          <w:rFonts w:ascii="Times New Roman" w:hAnsi="Times New Roman" w:cs="Times New Roman"/>
          <w:bCs/>
          <w:sz w:val="24"/>
          <w:szCs w:val="24"/>
        </w:rPr>
        <w:t xml:space="preserve"> This unique responsibility demands that ACVIP  members have integrity of the highest order, particularly those members who are empowered  with the right of voting for  important decisions made by ACVIP</w:t>
      </w:r>
      <w:r w:rsidR="006A6C18">
        <w:rPr>
          <w:rFonts w:ascii="Times New Roman" w:hAnsi="Times New Roman" w:cs="Times New Roman"/>
          <w:bCs/>
          <w:sz w:val="24"/>
          <w:szCs w:val="24"/>
        </w:rPr>
        <w:t>,</w:t>
      </w:r>
      <w:r w:rsidR="000D1E21" w:rsidRPr="00DA2165">
        <w:rPr>
          <w:rFonts w:ascii="Times New Roman" w:hAnsi="Times New Roman" w:cs="Times New Roman"/>
          <w:bCs/>
          <w:sz w:val="24"/>
          <w:szCs w:val="24"/>
        </w:rPr>
        <w:t xml:space="preserve">  which have far reaching consequences and impact on child health. In  order to ensure professional integrity and </w:t>
      </w:r>
      <w:r w:rsidR="00DA2165" w:rsidRPr="00DA2165">
        <w:rPr>
          <w:rFonts w:ascii="Times New Roman" w:hAnsi="Times New Roman" w:cs="Times New Roman"/>
          <w:bCs/>
          <w:sz w:val="24"/>
          <w:szCs w:val="24"/>
        </w:rPr>
        <w:t>public confidence in the activities and recommendations made by ACVIP</w:t>
      </w:r>
      <w:r w:rsidR="006A6C18">
        <w:rPr>
          <w:rFonts w:ascii="Times New Roman" w:hAnsi="Times New Roman" w:cs="Times New Roman"/>
          <w:bCs/>
          <w:sz w:val="24"/>
          <w:szCs w:val="24"/>
        </w:rPr>
        <w:t>,</w:t>
      </w:r>
      <w:r w:rsidR="00DA2165" w:rsidRPr="00DA2165">
        <w:rPr>
          <w:rFonts w:ascii="Times New Roman" w:hAnsi="Times New Roman" w:cs="Times New Roman"/>
          <w:bCs/>
          <w:sz w:val="24"/>
          <w:szCs w:val="24"/>
        </w:rPr>
        <w:t xml:space="preserve"> it is imperative that each member voluntarily declare any </w:t>
      </w:r>
      <w:r w:rsidR="00DA2165">
        <w:rPr>
          <w:rFonts w:ascii="Times New Roman" w:hAnsi="Times New Roman" w:cs="Times New Roman"/>
          <w:bCs/>
          <w:sz w:val="24"/>
          <w:szCs w:val="24"/>
        </w:rPr>
        <w:t xml:space="preserve">potential </w:t>
      </w:r>
      <w:r w:rsidR="00DA2165" w:rsidRPr="00DA2165">
        <w:rPr>
          <w:rFonts w:ascii="Times New Roman" w:hAnsi="Times New Roman" w:cs="Times New Roman"/>
          <w:bCs/>
          <w:sz w:val="24"/>
          <w:szCs w:val="24"/>
        </w:rPr>
        <w:t>conflict of interest</w:t>
      </w:r>
      <w:r w:rsidR="00DA2165">
        <w:rPr>
          <w:rFonts w:ascii="Times New Roman" w:hAnsi="Times New Roman" w:cs="Times New Roman"/>
          <w:bCs/>
          <w:sz w:val="24"/>
          <w:szCs w:val="24"/>
        </w:rPr>
        <w:t xml:space="preserve"> (i.e. any interest that may </w:t>
      </w:r>
      <w:r w:rsidR="006A6C18">
        <w:rPr>
          <w:rFonts w:ascii="Times New Roman" w:hAnsi="Times New Roman" w:cs="Times New Roman"/>
          <w:bCs/>
          <w:sz w:val="24"/>
          <w:szCs w:val="24"/>
        </w:rPr>
        <w:t>e</w:t>
      </w:r>
      <w:r w:rsidR="00DA2165">
        <w:rPr>
          <w:rFonts w:ascii="Times New Roman" w:hAnsi="Times New Roman" w:cs="Times New Roman"/>
          <w:bCs/>
          <w:sz w:val="24"/>
          <w:szCs w:val="24"/>
        </w:rPr>
        <w:t xml:space="preserve">ffect, or may reasonably be perceived to </w:t>
      </w:r>
      <w:r w:rsidR="006A6C18">
        <w:rPr>
          <w:rFonts w:ascii="Times New Roman" w:hAnsi="Times New Roman" w:cs="Times New Roman"/>
          <w:bCs/>
          <w:sz w:val="24"/>
          <w:szCs w:val="24"/>
        </w:rPr>
        <w:t>e</w:t>
      </w:r>
      <w:r w:rsidR="00DA2165">
        <w:rPr>
          <w:rFonts w:ascii="Times New Roman" w:hAnsi="Times New Roman" w:cs="Times New Roman"/>
          <w:bCs/>
          <w:sz w:val="24"/>
          <w:szCs w:val="24"/>
        </w:rPr>
        <w:t>ffect, the member’s objectivity</w:t>
      </w:r>
      <w:r w:rsidR="00317329">
        <w:rPr>
          <w:rFonts w:ascii="Times New Roman" w:hAnsi="Times New Roman" w:cs="Times New Roman"/>
          <w:bCs/>
          <w:sz w:val="24"/>
          <w:szCs w:val="24"/>
        </w:rPr>
        <w:t>,</w:t>
      </w:r>
      <w:r w:rsidR="00DA2165">
        <w:rPr>
          <w:rFonts w:ascii="Times New Roman" w:hAnsi="Times New Roman" w:cs="Times New Roman"/>
          <w:bCs/>
          <w:sz w:val="24"/>
          <w:szCs w:val="24"/>
        </w:rPr>
        <w:t xml:space="preserve"> independence </w:t>
      </w:r>
      <w:r w:rsidR="00317329">
        <w:rPr>
          <w:rFonts w:ascii="Times New Roman" w:hAnsi="Times New Roman" w:cs="Times New Roman"/>
          <w:bCs/>
          <w:sz w:val="24"/>
          <w:szCs w:val="24"/>
        </w:rPr>
        <w:t xml:space="preserve"> and judgment</w:t>
      </w:r>
      <w:r w:rsidR="00831BA3">
        <w:rPr>
          <w:rFonts w:ascii="Times New Roman" w:hAnsi="Times New Roman" w:cs="Times New Roman"/>
          <w:bCs/>
          <w:sz w:val="24"/>
          <w:szCs w:val="24"/>
        </w:rPr>
        <w:t>) while discharging his/her professional duties as a member. The potential conflict of interest also includes relevant interest of the</w:t>
      </w:r>
      <w:r w:rsidR="00DA2165">
        <w:rPr>
          <w:rFonts w:ascii="Times New Roman" w:hAnsi="Times New Roman" w:cs="Times New Roman"/>
          <w:bCs/>
          <w:sz w:val="24"/>
          <w:szCs w:val="24"/>
        </w:rPr>
        <w:t xml:space="preserve"> </w:t>
      </w:r>
      <w:r w:rsidR="00831BA3">
        <w:rPr>
          <w:rFonts w:ascii="Times New Roman" w:hAnsi="Times New Roman" w:cs="Times New Roman"/>
          <w:bCs/>
          <w:sz w:val="24"/>
          <w:szCs w:val="24"/>
        </w:rPr>
        <w:t>immediate family members of ACVIP member</w:t>
      </w:r>
      <w:r w:rsidR="00F227DC">
        <w:rPr>
          <w:rFonts w:ascii="Times New Roman" w:hAnsi="Times New Roman" w:cs="Times New Roman"/>
          <w:bCs/>
          <w:sz w:val="24"/>
          <w:szCs w:val="24"/>
        </w:rPr>
        <w:t>.</w:t>
      </w:r>
    </w:p>
    <w:p w:rsidR="0035081D" w:rsidRDefault="0035081D" w:rsidP="002534C9">
      <w:pPr>
        <w:pStyle w:val="ListParagraph"/>
        <w:ind w:left="0"/>
        <w:rPr>
          <w:rFonts w:ascii="Times New Roman" w:hAnsi="Times New Roman" w:cs="Times New Roman"/>
          <w:bCs/>
          <w:sz w:val="24"/>
          <w:szCs w:val="24"/>
        </w:rPr>
      </w:pPr>
    </w:p>
    <w:p w:rsidR="0035081D" w:rsidRDefault="0035081D" w:rsidP="002534C9">
      <w:pPr>
        <w:pStyle w:val="ListParagraph"/>
        <w:ind w:left="0"/>
        <w:rPr>
          <w:rFonts w:ascii="Times New Roman" w:hAnsi="Times New Roman" w:cs="Times New Roman"/>
          <w:bCs/>
          <w:sz w:val="24"/>
          <w:szCs w:val="24"/>
        </w:rPr>
      </w:pPr>
      <w:r>
        <w:rPr>
          <w:rFonts w:ascii="Times New Roman" w:hAnsi="Times New Roman" w:cs="Times New Roman"/>
          <w:bCs/>
          <w:sz w:val="24"/>
          <w:szCs w:val="24"/>
        </w:rPr>
        <w:t>All the potentially significant interests will be disclosed to the ACVIP</w:t>
      </w:r>
      <w:r w:rsidR="00BA6F43">
        <w:rPr>
          <w:rFonts w:ascii="Times New Roman" w:hAnsi="Times New Roman" w:cs="Times New Roman"/>
          <w:bCs/>
          <w:sz w:val="24"/>
          <w:szCs w:val="24"/>
        </w:rPr>
        <w:t xml:space="preserve"> </w:t>
      </w:r>
      <w:r w:rsidR="00317329">
        <w:rPr>
          <w:rFonts w:ascii="Times New Roman" w:hAnsi="Times New Roman" w:cs="Times New Roman"/>
          <w:bCs/>
          <w:sz w:val="24"/>
          <w:szCs w:val="24"/>
        </w:rPr>
        <w:t>Secretariat</w:t>
      </w:r>
      <w:r>
        <w:rPr>
          <w:rFonts w:ascii="Times New Roman" w:hAnsi="Times New Roman" w:cs="Times New Roman"/>
          <w:bCs/>
          <w:sz w:val="24"/>
          <w:szCs w:val="24"/>
        </w:rPr>
        <w:t xml:space="preserve"> at </w:t>
      </w:r>
      <w:r w:rsidRPr="0035081D">
        <w:rPr>
          <w:rFonts w:ascii="Times New Roman" w:hAnsi="Times New Roman" w:cs="Times New Roman"/>
          <w:b/>
          <w:bCs/>
          <w:sz w:val="24"/>
          <w:szCs w:val="24"/>
          <w:u w:val="single"/>
        </w:rPr>
        <w:t>least one month</w:t>
      </w:r>
      <w:r>
        <w:rPr>
          <w:rFonts w:ascii="Times New Roman" w:hAnsi="Times New Roman" w:cs="Times New Roman"/>
          <w:bCs/>
          <w:sz w:val="24"/>
          <w:szCs w:val="24"/>
        </w:rPr>
        <w:t xml:space="preserve"> before the meeting and updated for any recent change /endorsed before the start of the meeting.</w:t>
      </w:r>
    </w:p>
    <w:p w:rsidR="0035081D" w:rsidRDefault="0035081D" w:rsidP="002534C9">
      <w:pPr>
        <w:pStyle w:val="ListParagraph"/>
        <w:ind w:left="0"/>
        <w:rPr>
          <w:rFonts w:ascii="Times New Roman" w:hAnsi="Times New Roman" w:cs="Times New Roman"/>
          <w:bCs/>
          <w:sz w:val="24"/>
          <w:szCs w:val="24"/>
        </w:rPr>
      </w:pPr>
    </w:p>
    <w:p w:rsidR="00317329" w:rsidRPr="001754B2" w:rsidRDefault="0035081D" w:rsidP="002534C9">
      <w:pPr>
        <w:pStyle w:val="ListParagraph"/>
        <w:ind w:left="0"/>
        <w:rPr>
          <w:rFonts w:ascii="Times New Roman" w:hAnsi="Times New Roman" w:cs="Times New Roman"/>
          <w:bCs/>
          <w:sz w:val="24"/>
          <w:szCs w:val="24"/>
        </w:rPr>
      </w:pPr>
      <w:r w:rsidRPr="001754B2">
        <w:rPr>
          <w:rFonts w:ascii="Times New Roman" w:hAnsi="Times New Roman" w:cs="Times New Roman"/>
          <w:bCs/>
          <w:sz w:val="24"/>
          <w:szCs w:val="24"/>
        </w:rPr>
        <w:t>Self declaration forms of each member, submitted at least one month before the meeting, will be scrutinized by a sub-committee con</w:t>
      </w:r>
      <w:r w:rsidR="00317329" w:rsidRPr="001754B2">
        <w:rPr>
          <w:rFonts w:ascii="Times New Roman" w:hAnsi="Times New Roman" w:cs="Times New Roman"/>
          <w:bCs/>
          <w:sz w:val="24"/>
          <w:szCs w:val="24"/>
        </w:rPr>
        <w:t>s</w:t>
      </w:r>
      <w:r w:rsidRPr="001754B2">
        <w:rPr>
          <w:rFonts w:ascii="Times New Roman" w:hAnsi="Times New Roman" w:cs="Times New Roman"/>
          <w:bCs/>
          <w:sz w:val="24"/>
          <w:szCs w:val="24"/>
        </w:rPr>
        <w:t>tituted by ACVIP</w:t>
      </w:r>
      <w:r w:rsidR="00317329" w:rsidRPr="001754B2">
        <w:rPr>
          <w:rFonts w:ascii="Times New Roman" w:hAnsi="Times New Roman" w:cs="Times New Roman"/>
          <w:bCs/>
          <w:sz w:val="24"/>
          <w:szCs w:val="24"/>
        </w:rPr>
        <w:t>.</w:t>
      </w:r>
      <w:r w:rsidR="00824083" w:rsidRPr="001754B2">
        <w:rPr>
          <w:rFonts w:ascii="Times New Roman" w:hAnsi="Times New Roman" w:cs="Times New Roman"/>
          <w:bCs/>
          <w:sz w:val="24"/>
          <w:szCs w:val="24"/>
        </w:rPr>
        <w:t xml:space="preserve"> </w:t>
      </w:r>
      <w:r w:rsidR="00824083" w:rsidRPr="00CD791E">
        <w:rPr>
          <w:rFonts w:ascii="Times New Roman" w:hAnsi="Times New Roman" w:cs="Times New Roman"/>
          <w:bCs/>
          <w:sz w:val="24"/>
          <w:szCs w:val="24"/>
        </w:rPr>
        <w:t xml:space="preserve">The declaration forms will be scrutinized based on the information provided by the members. </w:t>
      </w:r>
      <w:r w:rsidR="001754B2" w:rsidRPr="00CD791E">
        <w:rPr>
          <w:rFonts w:ascii="Times New Roman" w:hAnsi="Times New Roman" w:cs="Times New Roman"/>
          <w:bCs/>
          <w:sz w:val="24"/>
          <w:szCs w:val="24"/>
        </w:rPr>
        <w:t>However, i</w:t>
      </w:r>
      <w:r w:rsidR="00824083" w:rsidRPr="00CD791E">
        <w:rPr>
          <w:rFonts w:ascii="Times New Roman" w:hAnsi="Times New Roman" w:cs="Times New Roman"/>
          <w:bCs/>
          <w:sz w:val="24"/>
          <w:szCs w:val="24"/>
        </w:rPr>
        <w:t xml:space="preserve">f it is discovered later on that the declaration was incorrect or some facts have been suppressed, ACVIP Secretariat </w:t>
      </w:r>
      <w:r w:rsidR="001754B2" w:rsidRPr="00CD791E">
        <w:rPr>
          <w:rFonts w:ascii="Times New Roman" w:hAnsi="Times New Roman" w:cs="Times New Roman"/>
          <w:bCs/>
          <w:sz w:val="24"/>
          <w:szCs w:val="24"/>
        </w:rPr>
        <w:t xml:space="preserve">will </w:t>
      </w:r>
      <w:r w:rsidR="00824083" w:rsidRPr="00CD791E">
        <w:rPr>
          <w:rFonts w:ascii="Times New Roman" w:hAnsi="Times New Roman" w:cs="Times New Roman"/>
          <w:bCs/>
          <w:sz w:val="24"/>
          <w:szCs w:val="24"/>
        </w:rPr>
        <w:t xml:space="preserve">have the </w:t>
      </w:r>
      <w:r w:rsidR="001754B2" w:rsidRPr="00CD791E">
        <w:rPr>
          <w:rFonts w:ascii="Times New Roman" w:hAnsi="Times New Roman" w:cs="Times New Roman"/>
          <w:bCs/>
          <w:sz w:val="24"/>
          <w:szCs w:val="24"/>
        </w:rPr>
        <w:t xml:space="preserve">option of </w:t>
      </w:r>
      <w:r w:rsidR="001754B2" w:rsidRPr="00CD791E">
        <w:rPr>
          <w:rFonts w:ascii="Times New Roman" w:hAnsi="Times New Roman" w:cs="Times New Roman"/>
          <w:sz w:val="24"/>
          <w:szCs w:val="24"/>
          <w:shd w:val="clear" w:color="auto" w:fill="FFFFFF"/>
        </w:rPr>
        <w:t>banning the member from the committee for three years.</w:t>
      </w:r>
    </w:p>
    <w:p w:rsidR="00317329" w:rsidRDefault="00317329" w:rsidP="002534C9">
      <w:pPr>
        <w:pStyle w:val="ListParagraph"/>
        <w:ind w:left="0"/>
        <w:rPr>
          <w:rFonts w:ascii="Times New Roman" w:hAnsi="Times New Roman" w:cs="Times New Roman"/>
          <w:bCs/>
          <w:sz w:val="24"/>
          <w:szCs w:val="24"/>
        </w:rPr>
      </w:pPr>
    </w:p>
    <w:p w:rsidR="0035081D" w:rsidRDefault="00317329" w:rsidP="002534C9">
      <w:pPr>
        <w:pStyle w:val="ListParagraph"/>
        <w:ind w:left="0"/>
        <w:rPr>
          <w:rFonts w:ascii="Times New Roman" w:hAnsi="Times New Roman" w:cs="Times New Roman"/>
          <w:bCs/>
          <w:sz w:val="24"/>
          <w:szCs w:val="24"/>
        </w:rPr>
      </w:pPr>
      <w:r>
        <w:rPr>
          <w:rFonts w:ascii="Times New Roman" w:hAnsi="Times New Roman" w:cs="Times New Roman"/>
          <w:bCs/>
          <w:sz w:val="24"/>
          <w:szCs w:val="24"/>
        </w:rPr>
        <w:t>If any member discloses a conflict of interest or is unable or unwilling to disclose the details of an interest that may pose a real or perceived conflict in member’s objectivity, independence or  judgment</w:t>
      </w:r>
      <w:r w:rsidR="00BA6F43">
        <w:rPr>
          <w:rFonts w:ascii="Times New Roman" w:hAnsi="Times New Roman" w:cs="Times New Roman"/>
          <w:bCs/>
          <w:sz w:val="24"/>
          <w:szCs w:val="24"/>
        </w:rPr>
        <w:t>, the</w:t>
      </w:r>
      <w:r w:rsidRPr="00317329">
        <w:rPr>
          <w:rFonts w:ascii="Times New Roman" w:hAnsi="Times New Roman" w:cs="Times New Roman"/>
          <w:bCs/>
          <w:sz w:val="24"/>
          <w:szCs w:val="24"/>
        </w:rPr>
        <w:t xml:space="preserve"> </w:t>
      </w:r>
      <w:r>
        <w:rPr>
          <w:rFonts w:ascii="Times New Roman" w:hAnsi="Times New Roman" w:cs="Times New Roman"/>
          <w:bCs/>
          <w:sz w:val="24"/>
          <w:szCs w:val="24"/>
        </w:rPr>
        <w:t>ACVIP</w:t>
      </w:r>
      <w:r w:rsidRPr="00317329">
        <w:rPr>
          <w:rFonts w:ascii="Times New Roman" w:hAnsi="Times New Roman" w:cs="Times New Roman"/>
          <w:bCs/>
          <w:sz w:val="24"/>
          <w:szCs w:val="24"/>
        </w:rPr>
        <w:t xml:space="preserve"> </w:t>
      </w:r>
      <w:r>
        <w:rPr>
          <w:rFonts w:ascii="Times New Roman" w:hAnsi="Times New Roman" w:cs="Times New Roman"/>
          <w:bCs/>
          <w:sz w:val="24"/>
          <w:szCs w:val="24"/>
        </w:rPr>
        <w:t xml:space="preserve"> Secretariat  may decide to ask him/her to  totally  </w:t>
      </w:r>
      <w:r w:rsidR="00DF6D96">
        <w:rPr>
          <w:rFonts w:ascii="Times New Roman" w:hAnsi="Times New Roman" w:cs="Times New Roman"/>
          <w:bCs/>
          <w:sz w:val="24"/>
          <w:szCs w:val="24"/>
        </w:rPr>
        <w:t>recuse</w:t>
      </w:r>
      <w:r>
        <w:rPr>
          <w:rFonts w:ascii="Times New Roman" w:hAnsi="Times New Roman" w:cs="Times New Roman"/>
          <w:bCs/>
          <w:sz w:val="24"/>
          <w:szCs w:val="24"/>
        </w:rPr>
        <w:t xml:space="preserve"> from the meeting.</w:t>
      </w:r>
    </w:p>
    <w:p w:rsidR="00317329" w:rsidRPr="00C24E1B" w:rsidRDefault="00317329" w:rsidP="00317329">
      <w:pPr>
        <w:pBdr>
          <w:top w:val="single" w:sz="4" w:space="1" w:color="auto"/>
          <w:left w:val="single" w:sz="4" w:space="4" w:color="auto"/>
          <w:bottom w:val="single" w:sz="4" w:space="1" w:color="auto"/>
          <w:right w:val="single" w:sz="4" w:space="4" w:color="auto"/>
        </w:pBdr>
        <w:jc w:val="center"/>
        <w:rPr>
          <w:b/>
          <w:bCs/>
          <w:lang w:val="en-GB"/>
        </w:rPr>
      </w:pPr>
      <w:r w:rsidRPr="00C24E1B">
        <w:rPr>
          <w:b/>
          <w:bCs/>
          <w:lang w:val="en-GB"/>
        </w:rPr>
        <w:lastRenderedPageBreak/>
        <w:t>FORM A: DECLARATION OF INTERESTS</w:t>
      </w:r>
    </w:p>
    <w:p w:rsidR="00317329" w:rsidRPr="00C24E1B" w:rsidRDefault="00317329" w:rsidP="00317329">
      <w:pPr>
        <w:jc w:val="both"/>
        <w:rPr>
          <w:bCs/>
          <w:lang w:val="en-GB"/>
        </w:rPr>
      </w:pPr>
    </w:p>
    <w:p w:rsidR="003C6701" w:rsidRPr="00F227DC" w:rsidRDefault="003C6701" w:rsidP="00F227DC">
      <w:pPr>
        <w:pStyle w:val="ListParagraph"/>
        <w:ind w:left="0"/>
        <w:rPr>
          <w:rFonts w:ascii="Times New Roman" w:hAnsi="Times New Roman" w:cs="Times New Roman"/>
          <w:iCs/>
          <w:sz w:val="24"/>
          <w:szCs w:val="24"/>
          <w:lang w:val="en-GB"/>
        </w:rPr>
      </w:pPr>
      <w:r w:rsidRPr="00F227DC">
        <w:rPr>
          <w:rFonts w:ascii="Times New Roman" w:hAnsi="Times New Roman" w:cs="Times New Roman"/>
          <w:iCs/>
          <w:sz w:val="24"/>
          <w:szCs w:val="24"/>
          <w:lang w:val="en-GB"/>
        </w:rPr>
        <w:t xml:space="preserve">Please answer each of the questions below. If the answer to any of the questions is "yes", briefly describe the circumstances In FORM B.   </w:t>
      </w:r>
    </w:p>
    <w:p w:rsidR="003C6701" w:rsidRDefault="003C6701" w:rsidP="00F227DC">
      <w:pPr>
        <w:spacing w:line="276" w:lineRule="auto"/>
        <w:jc w:val="both"/>
        <w:rPr>
          <w:iCs/>
          <w:lang w:val="en-GB"/>
        </w:rPr>
      </w:pPr>
      <w:r w:rsidRPr="00F227DC">
        <w:rPr>
          <w:iCs/>
          <w:lang w:val="en-GB"/>
        </w:rPr>
        <w:t>The term "</w:t>
      </w:r>
      <w:r w:rsidRPr="00F227DC">
        <w:rPr>
          <w:iCs/>
          <w:u w:val="single"/>
          <w:lang w:val="en-GB"/>
        </w:rPr>
        <w:t>you</w:t>
      </w:r>
      <w:r w:rsidRPr="00F227DC">
        <w:rPr>
          <w:iCs/>
          <w:lang w:val="en-GB"/>
        </w:rPr>
        <w:t>" refers to yourself, your employer and your immediate family members (i.e., spouse</w:t>
      </w:r>
      <w:r w:rsidR="00F227DC">
        <w:rPr>
          <w:iCs/>
          <w:lang w:val="en-GB"/>
        </w:rPr>
        <w:t xml:space="preserve">/ </w:t>
      </w:r>
      <w:r w:rsidRPr="00F227DC">
        <w:rPr>
          <w:iCs/>
          <w:lang w:val="en-GB"/>
        </w:rPr>
        <w:t>partner with whom you have a simi</w:t>
      </w:r>
      <w:r w:rsidR="00605C62" w:rsidRPr="00F227DC">
        <w:rPr>
          <w:iCs/>
          <w:lang w:val="en-GB"/>
        </w:rPr>
        <w:t>lar close personal relationship</w:t>
      </w:r>
      <w:r w:rsidR="00F227DC">
        <w:rPr>
          <w:iCs/>
          <w:lang w:val="en-GB"/>
        </w:rPr>
        <w:t>,</w:t>
      </w:r>
      <w:r w:rsidR="00BA6F43">
        <w:rPr>
          <w:iCs/>
          <w:lang w:val="en-GB"/>
        </w:rPr>
        <w:t xml:space="preserve"> </w:t>
      </w:r>
      <w:r w:rsidRPr="00F227DC">
        <w:rPr>
          <w:iCs/>
          <w:lang w:val="en-GB"/>
        </w:rPr>
        <w:t>and your minor children).  "C</w:t>
      </w:r>
      <w:r w:rsidRPr="00F227DC">
        <w:rPr>
          <w:iCs/>
          <w:u w:val="single"/>
          <w:lang w:val="en-GB"/>
        </w:rPr>
        <w:t>ommercial entity</w:t>
      </w:r>
      <w:r w:rsidRPr="00F227DC">
        <w:rPr>
          <w:iCs/>
          <w:lang w:val="en-GB"/>
        </w:rPr>
        <w:t>" includes -- aside from any commercial business -- an industry association, research institution or other enterprise whose funding is significantly derived from commercial sources having an interest related to the subject of the meeting or work.  "</w:t>
      </w:r>
      <w:r w:rsidRPr="00F227DC">
        <w:rPr>
          <w:iCs/>
          <w:u w:val="single"/>
          <w:lang w:val="en-GB"/>
        </w:rPr>
        <w:t>Meeting</w:t>
      </w:r>
      <w:r w:rsidRPr="00F227DC">
        <w:rPr>
          <w:iCs/>
          <w:lang w:val="en-GB"/>
        </w:rPr>
        <w:t xml:space="preserve">" includes a series or cycle of meetings.   </w:t>
      </w:r>
    </w:p>
    <w:tbl>
      <w:tblPr>
        <w:tblW w:w="8910" w:type="dxa"/>
        <w:tblInd w:w="-90" w:type="dxa"/>
        <w:tblLayout w:type="fixed"/>
        <w:tblCellMar>
          <w:left w:w="0" w:type="dxa"/>
          <w:right w:w="0" w:type="dxa"/>
        </w:tblCellMar>
        <w:tblLook w:val="0000"/>
      </w:tblPr>
      <w:tblGrid>
        <w:gridCol w:w="434"/>
        <w:gridCol w:w="7216"/>
        <w:gridCol w:w="1260"/>
      </w:tblGrid>
      <w:tr w:rsidR="003C6701" w:rsidRPr="00C24E1B" w:rsidTr="001D6A19">
        <w:trPr>
          <w:trHeight w:val="558"/>
        </w:trPr>
        <w:tc>
          <w:tcPr>
            <w:tcW w:w="434" w:type="dxa"/>
          </w:tcPr>
          <w:p w:rsidR="003C6701" w:rsidRPr="001D6A19" w:rsidRDefault="003C6701" w:rsidP="00260B9D">
            <w:pPr>
              <w:spacing w:before="120"/>
              <w:rPr>
                <w:b/>
              </w:rPr>
            </w:pPr>
            <w:r w:rsidRPr="00C24E1B">
              <w:rPr>
                <w:b/>
              </w:rPr>
              <w:t>1.</w:t>
            </w:r>
          </w:p>
        </w:tc>
        <w:tc>
          <w:tcPr>
            <w:tcW w:w="7216" w:type="dxa"/>
          </w:tcPr>
          <w:p w:rsidR="003C6701" w:rsidRPr="00C24E1B" w:rsidRDefault="00AC68F2" w:rsidP="003C6701">
            <w:pPr>
              <w:pStyle w:val="Heading2"/>
              <w:spacing w:before="120"/>
              <w:rPr>
                <w:rFonts w:ascii="Times New Roman" w:hAnsi="Times New Roman"/>
                <w:b w:val="0"/>
                <w:sz w:val="24"/>
                <w:szCs w:val="24"/>
              </w:rPr>
            </w:pPr>
            <w:r w:rsidRPr="00C24E1B">
              <w:rPr>
                <w:rFonts w:ascii="Times New Roman" w:hAnsi="Times New Roman"/>
                <w:sz w:val="24"/>
                <w:szCs w:val="24"/>
              </w:rPr>
              <w:t>EMPLOYMENT,</w:t>
            </w:r>
            <w:r w:rsidR="003C6701" w:rsidRPr="00C24E1B">
              <w:rPr>
                <w:rFonts w:ascii="Times New Roman" w:hAnsi="Times New Roman"/>
                <w:sz w:val="24"/>
                <w:szCs w:val="24"/>
              </w:rPr>
              <w:t xml:space="preserve"> CONSULTING and FAVORS</w:t>
            </w:r>
          </w:p>
        </w:tc>
        <w:tc>
          <w:tcPr>
            <w:tcW w:w="1260" w:type="dxa"/>
            <w:vAlign w:val="bottom"/>
          </w:tcPr>
          <w:p w:rsidR="003C6701" w:rsidRPr="00C24E1B" w:rsidRDefault="003C6701" w:rsidP="00260B9D">
            <w:pPr>
              <w:spacing w:before="120"/>
              <w:ind w:left="-540"/>
            </w:pPr>
          </w:p>
        </w:tc>
      </w:tr>
      <w:tr w:rsidR="003C6701" w:rsidRPr="00C24E1B">
        <w:tc>
          <w:tcPr>
            <w:tcW w:w="434" w:type="dxa"/>
          </w:tcPr>
          <w:p w:rsidR="003C6701" w:rsidRPr="00C24E1B" w:rsidRDefault="003C6701" w:rsidP="00260B9D">
            <w:pPr>
              <w:spacing w:before="120"/>
            </w:pPr>
            <w:r w:rsidRPr="00C24E1B">
              <w:t>1a</w:t>
            </w:r>
          </w:p>
        </w:tc>
        <w:tc>
          <w:tcPr>
            <w:tcW w:w="7216" w:type="dxa"/>
          </w:tcPr>
          <w:p w:rsidR="003C6701" w:rsidRPr="00F227DC" w:rsidRDefault="00F227DC" w:rsidP="00DF6D96">
            <w:pPr>
              <w:spacing w:before="120"/>
            </w:pPr>
            <w:r w:rsidRPr="00F227DC">
              <w:t xml:space="preserve">Within the </w:t>
            </w:r>
            <w:r w:rsidRPr="00811D75">
              <w:rPr>
                <w:b/>
                <w:u w:val="single"/>
              </w:rPr>
              <w:t>past 4 years</w:t>
            </w:r>
            <w:r w:rsidR="00826443" w:rsidRPr="00F227DC">
              <w:t>,</w:t>
            </w:r>
            <w:r w:rsidR="003C6701" w:rsidRPr="00F227DC">
              <w:t xml:space="preserve"> have you received remuneration</w:t>
            </w:r>
            <w:r w:rsidR="00CD791E">
              <w:t xml:space="preserve">/ </w:t>
            </w:r>
            <w:r w:rsidR="003C6701" w:rsidRPr="00F227DC">
              <w:t xml:space="preserve"> </w:t>
            </w:r>
            <w:r w:rsidR="00CD791E" w:rsidRPr="00CD791E">
              <w:rPr>
                <w:color w:val="222222"/>
                <w:shd w:val="clear" w:color="auto" w:fill="FFFFFF"/>
              </w:rPr>
              <w:t>honorarium</w:t>
            </w:r>
            <w:r w:rsidR="00CD791E">
              <w:rPr>
                <w:rFonts w:ascii="Arial" w:hAnsi="Arial" w:cs="Arial"/>
                <w:color w:val="222222"/>
                <w:sz w:val="19"/>
                <w:szCs w:val="19"/>
                <w:shd w:val="clear" w:color="auto" w:fill="FFFFFF"/>
              </w:rPr>
              <w:t xml:space="preserve"> </w:t>
            </w:r>
            <w:r w:rsidR="003C6701" w:rsidRPr="00F227DC">
              <w:t>from a commercial entity with an interest related to the subject of the meeting or work?  Please also report any application or negotiation for future work.</w:t>
            </w:r>
          </w:p>
        </w:tc>
        <w:tc>
          <w:tcPr>
            <w:tcW w:w="1260" w:type="dxa"/>
            <w:vAlign w:val="bottom"/>
          </w:tcPr>
          <w:p w:rsidR="003C6701" w:rsidRDefault="003C6701" w:rsidP="00260B9D">
            <w:pPr>
              <w:spacing w:before="120"/>
              <w:rPr>
                <w:rtl/>
              </w:rPr>
            </w:pPr>
            <w:r w:rsidRPr="00C24E1B">
              <w:t xml:space="preserve">Yes </w:t>
            </w:r>
            <w:r w:rsidRPr="00C24E1B">
              <w:rPr>
                <w:rtl/>
              </w:rPr>
              <w:t xml:space="preserve">ٱ </w:t>
            </w:r>
            <w:r w:rsidRPr="00C24E1B">
              <w:t xml:space="preserve">  No </w:t>
            </w:r>
            <w:r w:rsidRPr="00C24E1B">
              <w:rPr>
                <w:rtl/>
              </w:rPr>
              <w:t>ٱ</w:t>
            </w:r>
          </w:p>
          <w:p w:rsidR="0093386F" w:rsidRDefault="0093386F" w:rsidP="00260B9D">
            <w:pPr>
              <w:spacing w:before="120"/>
              <w:rPr>
                <w:rtl/>
              </w:rPr>
            </w:pPr>
          </w:p>
          <w:p w:rsidR="0093386F" w:rsidRPr="00C24E1B" w:rsidRDefault="0093386F" w:rsidP="00260B9D">
            <w:pPr>
              <w:spacing w:before="120"/>
            </w:pPr>
          </w:p>
        </w:tc>
      </w:tr>
      <w:tr w:rsidR="001754B2" w:rsidRPr="00C24E1B" w:rsidTr="00506C27">
        <w:trPr>
          <w:trHeight w:val="1224"/>
        </w:trPr>
        <w:tc>
          <w:tcPr>
            <w:tcW w:w="434" w:type="dxa"/>
          </w:tcPr>
          <w:p w:rsidR="001754B2" w:rsidRPr="00C24E1B" w:rsidRDefault="001754B2" w:rsidP="00260B9D">
            <w:pPr>
              <w:spacing w:before="120"/>
            </w:pPr>
            <w:r w:rsidRPr="00C24E1B">
              <w:t>1b</w:t>
            </w:r>
          </w:p>
        </w:tc>
        <w:tc>
          <w:tcPr>
            <w:tcW w:w="7216" w:type="dxa"/>
          </w:tcPr>
          <w:p w:rsidR="001754B2" w:rsidRPr="004E5FAD" w:rsidRDefault="001754B2" w:rsidP="008757BA">
            <w:pPr>
              <w:spacing w:before="120"/>
              <w:rPr>
                <w:i/>
              </w:rPr>
            </w:pPr>
            <w:r w:rsidRPr="004E5FAD">
              <w:t xml:space="preserve">Within the </w:t>
            </w:r>
            <w:r w:rsidRPr="00811D75">
              <w:rPr>
                <w:b/>
                <w:u w:val="single"/>
              </w:rPr>
              <w:t>past  4 years</w:t>
            </w:r>
            <w:r w:rsidRPr="004E5FAD">
              <w:t>, have you received any travel grant from a commercial entity with an interest related to the subject of the meeting or work?  Please also report any travel grant or favor in near future from a commercial entity.</w:t>
            </w:r>
          </w:p>
        </w:tc>
        <w:tc>
          <w:tcPr>
            <w:tcW w:w="1260" w:type="dxa"/>
            <w:vAlign w:val="bottom"/>
          </w:tcPr>
          <w:p w:rsidR="001754B2" w:rsidRDefault="001754B2" w:rsidP="00260B9D">
            <w:pPr>
              <w:spacing w:before="120"/>
              <w:rPr>
                <w:rtl/>
              </w:rPr>
            </w:pPr>
            <w:r w:rsidRPr="00C24E1B">
              <w:t xml:space="preserve">Yes </w:t>
            </w:r>
            <w:r w:rsidRPr="00C24E1B">
              <w:rPr>
                <w:rtl/>
              </w:rPr>
              <w:t xml:space="preserve">ٱ  </w:t>
            </w:r>
            <w:r w:rsidRPr="00C24E1B">
              <w:t xml:space="preserve">  No </w:t>
            </w:r>
            <w:r w:rsidRPr="00C24E1B">
              <w:rPr>
                <w:rtl/>
              </w:rPr>
              <w:t>ٱ</w:t>
            </w:r>
          </w:p>
          <w:p w:rsidR="001754B2" w:rsidRDefault="001754B2" w:rsidP="00260B9D">
            <w:pPr>
              <w:spacing w:before="120"/>
              <w:rPr>
                <w:rtl/>
              </w:rPr>
            </w:pPr>
          </w:p>
          <w:p w:rsidR="001754B2" w:rsidRPr="00C24E1B" w:rsidRDefault="001754B2" w:rsidP="00260B9D">
            <w:pPr>
              <w:spacing w:before="120"/>
            </w:pPr>
          </w:p>
        </w:tc>
      </w:tr>
      <w:tr w:rsidR="001D6A19" w:rsidRPr="00C24E1B" w:rsidTr="006E48BD">
        <w:trPr>
          <w:trHeight w:val="162"/>
        </w:trPr>
        <w:tc>
          <w:tcPr>
            <w:tcW w:w="434" w:type="dxa"/>
          </w:tcPr>
          <w:p w:rsidR="001D6A19" w:rsidRPr="00C24E1B" w:rsidRDefault="001D6A19" w:rsidP="00260B9D">
            <w:pPr>
              <w:spacing w:before="120"/>
            </w:pPr>
          </w:p>
        </w:tc>
        <w:tc>
          <w:tcPr>
            <w:tcW w:w="7216" w:type="dxa"/>
          </w:tcPr>
          <w:p w:rsidR="001D6A19" w:rsidRPr="004E5FAD" w:rsidRDefault="001D6A19" w:rsidP="008757BA">
            <w:pPr>
              <w:spacing w:before="120"/>
            </w:pPr>
          </w:p>
        </w:tc>
        <w:tc>
          <w:tcPr>
            <w:tcW w:w="1260" w:type="dxa"/>
            <w:vAlign w:val="bottom"/>
          </w:tcPr>
          <w:p w:rsidR="001D6A19" w:rsidRPr="00C24E1B" w:rsidRDefault="001D6A19" w:rsidP="00260B9D">
            <w:pPr>
              <w:spacing w:before="120"/>
            </w:pPr>
          </w:p>
        </w:tc>
      </w:tr>
      <w:tr w:rsidR="003C6701" w:rsidRPr="00C24E1B">
        <w:tc>
          <w:tcPr>
            <w:tcW w:w="434" w:type="dxa"/>
          </w:tcPr>
          <w:p w:rsidR="003C6701" w:rsidRPr="00C24E1B" w:rsidRDefault="003C6701" w:rsidP="001754B2">
            <w:pPr>
              <w:spacing w:before="120"/>
            </w:pPr>
            <w:r w:rsidRPr="00C24E1B">
              <w:rPr>
                <w:b/>
              </w:rPr>
              <w:t>2.</w:t>
            </w:r>
          </w:p>
        </w:tc>
        <w:tc>
          <w:tcPr>
            <w:tcW w:w="7216" w:type="dxa"/>
          </w:tcPr>
          <w:p w:rsidR="003C6701" w:rsidRDefault="003C6701" w:rsidP="00260B9D">
            <w:pPr>
              <w:pStyle w:val="Heading2"/>
              <w:spacing w:before="120"/>
              <w:rPr>
                <w:rFonts w:ascii="Times New Roman" w:hAnsi="Times New Roman"/>
                <w:sz w:val="24"/>
                <w:szCs w:val="24"/>
              </w:rPr>
            </w:pPr>
            <w:r w:rsidRPr="00C24E1B">
              <w:rPr>
                <w:rFonts w:ascii="Times New Roman" w:hAnsi="Times New Roman"/>
                <w:sz w:val="24"/>
                <w:szCs w:val="24"/>
              </w:rPr>
              <w:t>RESEARCH SUPPORT</w:t>
            </w:r>
          </w:p>
          <w:p w:rsidR="003C6701" w:rsidRPr="00EC20EA" w:rsidRDefault="00F227DC" w:rsidP="00811D75">
            <w:pPr>
              <w:pStyle w:val="BodyText2"/>
              <w:spacing w:before="120"/>
              <w:rPr>
                <w:b w:val="0"/>
                <w:i w:val="0"/>
                <w:sz w:val="24"/>
                <w:szCs w:val="24"/>
              </w:rPr>
            </w:pPr>
            <w:r w:rsidRPr="00EC20EA">
              <w:rPr>
                <w:b w:val="0"/>
                <w:i w:val="0"/>
                <w:sz w:val="24"/>
                <w:szCs w:val="24"/>
              </w:rPr>
              <w:t xml:space="preserve">Within the </w:t>
            </w:r>
            <w:r w:rsidRPr="00811D75">
              <w:rPr>
                <w:i w:val="0"/>
                <w:sz w:val="24"/>
                <w:szCs w:val="24"/>
                <w:u w:val="single"/>
              </w:rPr>
              <w:t>past 4 years</w:t>
            </w:r>
            <w:r w:rsidR="003C6701" w:rsidRPr="00EC20EA">
              <w:rPr>
                <w:b w:val="0"/>
                <w:i w:val="0"/>
                <w:sz w:val="24"/>
                <w:szCs w:val="24"/>
              </w:rPr>
              <w:t>, have you or your department or research unit received support or funding from a commercial entity or other organization with an interest related to the subject of the meeting or work?  Please also report any application or award for future research support.</w:t>
            </w:r>
          </w:p>
        </w:tc>
        <w:tc>
          <w:tcPr>
            <w:tcW w:w="1260" w:type="dxa"/>
            <w:vAlign w:val="bottom"/>
          </w:tcPr>
          <w:p w:rsidR="003C6701" w:rsidRPr="00C24E1B" w:rsidRDefault="003C6701" w:rsidP="00260B9D">
            <w:pPr>
              <w:spacing w:before="120"/>
            </w:pPr>
          </w:p>
        </w:tc>
      </w:tr>
      <w:tr w:rsidR="003C6701" w:rsidRPr="00C24E1B">
        <w:tc>
          <w:tcPr>
            <w:tcW w:w="434" w:type="dxa"/>
          </w:tcPr>
          <w:p w:rsidR="003C6701" w:rsidRPr="00C24E1B" w:rsidRDefault="003C6701" w:rsidP="00260B9D">
            <w:pPr>
              <w:spacing w:before="120"/>
            </w:pPr>
            <w:r w:rsidRPr="00C24E1B">
              <w:t>2a</w:t>
            </w:r>
          </w:p>
        </w:tc>
        <w:tc>
          <w:tcPr>
            <w:tcW w:w="7216" w:type="dxa"/>
          </w:tcPr>
          <w:p w:rsidR="003C6701" w:rsidRPr="00C24E1B" w:rsidRDefault="003C6701" w:rsidP="00260B9D">
            <w:pPr>
              <w:spacing w:before="120"/>
            </w:pPr>
            <w:r w:rsidRPr="00C24E1B">
              <w:t>Research support, including grants, collaborations, sponsorships, and other funding</w:t>
            </w:r>
          </w:p>
        </w:tc>
        <w:tc>
          <w:tcPr>
            <w:tcW w:w="1260" w:type="dxa"/>
            <w:vAlign w:val="bottom"/>
          </w:tcPr>
          <w:p w:rsidR="003C6701" w:rsidRPr="00C24E1B" w:rsidRDefault="003C6701" w:rsidP="00260B9D">
            <w:pPr>
              <w:spacing w:before="120"/>
            </w:pPr>
            <w:r w:rsidRPr="00C24E1B">
              <w:t>Yes</w:t>
            </w:r>
            <w:r w:rsidRPr="00C24E1B">
              <w:rPr>
                <w:rtl/>
              </w:rPr>
              <w:t xml:space="preserve">ٱ  </w:t>
            </w:r>
            <w:r w:rsidRPr="00C24E1B">
              <w:t xml:space="preserve">  No </w:t>
            </w:r>
            <w:r w:rsidRPr="00C24E1B">
              <w:rPr>
                <w:rtl/>
              </w:rPr>
              <w:t>ٱ</w:t>
            </w:r>
          </w:p>
        </w:tc>
      </w:tr>
      <w:tr w:rsidR="001754B2" w:rsidRPr="00C24E1B" w:rsidTr="00506C27">
        <w:trPr>
          <w:trHeight w:val="792"/>
        </w:trPr>
        <w:tc>
          <w:tcPr>
            <w:tcW w:w="434" w:type="dxa"/>
          </w:tcPr>
          <w:p w:rsidR="001754B2" w:rsidRPr="00C24E1B" w:rsidRDefault="001754B2" w:rsidP="00260B9D">
            <w:pPr>
              <w:spacing w:before="120"/>
            </w:pPr>
            <w:r w:rsidRPr="00C24E1B">
              <w:t>2b</w:t>
            </w:r>
          </w:p>
        </w:tc>
        <w:tc>
          <w:tcPr>
            <w:tcW w:w="7216" w:type="dxa"/>
          </w:tcPr>
          <w:p w:rsidR="001754B2" w:rsidRPr="00C24E1B" w:rsidRDefault="001754B2" w:rsidP="00260B9D">
            <w:pPr>
              <w:spacing w:before="120"/>
            </w:pPr>
            <w:r w:rsidRPr="00C24E1B">
              <w:t>Non-monetary support valued at more than Rs. 25,000 overall (include equipment, facilities, research assistants, paid travel to meetings, etc.)</w:t>
            </w:r>
          </w:p>
        </w:tc>
        <w:tc>
          <w:tcPr>
            <w:tcW w:w="1260" w:type="dxa"/>
            <w:vAlign w:val="bottom"/>
          </w:tcPr>
          <w:p w:rsidR="001754B2" w:rsidRPr="00C24E1B" w:rsidRDefault="001754B2" w:rsidP="00260B9D">
            <w:pPr>
              <w:spacing w:before="120"/>
            </w:pPr>
            <w:r w:rsidRPr="00C24E1B">
              <w:t xml:space="preserve">Yes </w:t>
            </w:r>
            <w:r w:rsidRPr="00C24E1B">
              <w:rPr>
                <w:rtl/>
              </w:rPr>
              <w:t xml:space="preserve">ٱ </w:t>
            </w:r>
            <w:r w:rsidRPr="00C24E1B">
              <w:t xml:space="preserve">  No </w:t>
            </w:r>
            <w:r w:rsidRPr="00C24E1B">
              <w:rPr>
                <w:rtl/>
              </w:rPr>
              <w:t>ٱ</w:t>
            </w:r>
          </w:p>
        </w:tc>
      </w:tr>
      <w:tr w:rsidR="001D6A19" w:rsidRPr="00C24E1B" w:rsidTr="006E48BD">
        <w:trPr>
          <w:trHeight w:val="189"/>
        </w:trPr>
        <w:tc>
          <w:tcPr>
            <w:tcW w:w="434" w:type="dxa"/>
          </w:tcPr>
          <w:p w:rsidR="001D6A19" w:rsidRPr="00C24E1B" w:rsidRDefault="001D6A19" w:rsidP="00260B9D">
            <w:pPr>
              <w:spacing w:before="120"/>
            </w:pPr>
          </w:p>
        </w:tc>
        <w:tc>
          <w:tcPr>
            <w:tcW w:w="7216" w:type="dxa"/>
          </w:tcPr>
          <w:p w:rsidR="001D6A19" w:rsidRPr="00C24E1B" w:rsidRDefault="001D6A19" w:rsidP="00260B9D">
            <w:pPr>
              <w:spacing w:before="120"/>
            </w:pPr>
          </w:p>
        </w:tc>
        <w:tc>
          <w:tcPr>
            <w:tcW w:w="1260" w:type="dxa"/>
            <w:vAlign w:val="bottom"/>
          </w:tcPr>
          <w:p w:rsidR="001D6A19" w:rsidRPr="00C24E1B" w:rsidRDefault="001D6A19" w:rsidP="00260B9D">
            <w:pPr>
              <w:spacing w:before="120"/>
            </w:pPr>
          </w:p>
        </w:tc>
      </w:tr>
      <w:tr w:rsidR="003C6701" w:rsidRPr="00C24E1B">
        <w:tc>
          <w:tcPr>
            <w:tcW w:w="434" w:type="dxa"/>
          </w:tcPr>
          <w:p w:rsidR="006E48BD" w:rsidRDefault="006E48BD" w:rsidP="00260B9D">
            <w:pPr>
              <w:rPr>
                <w:b/>
              </w:rPr>
            </w:pPr>
          </w:p>
          <w:p w:rsidR="003C6701" w:rsidRPr="001754B2" w:rsidRDefault="001754B2" w:rsidP="00260B9D">
            <w:pPr>
              <w:rPr>
                <w:b/>
              </w:rPr>
            </w:pPr>
            <w:r w:rsidRPr="001754B2">
              <w:rPr>
                <w:b/>
              </w:rPr>
              <w:t>3.</w:t>
            </w:r>
          </w:p>
        </w:tc>
        <w:tc>
          <w:tcPr>
            <w:tcW w:w="7216" w:type="dxa"/>
          </w:tcPr>
          <w:p w:rsidR="0093386F" w:rsidRDefault="003C6701" w:rsidP="006E48BD">
            <w:pPr>
              <w:pStyle w:val="Heading2"/>
              <w:rPr>
                <w:rFonts w:ascii="Times New Roman" w:hAnsi="Times New Roman"/>
                <w:sz w:val="24"/>
                <w:szCs w:val="24"/>
              </w:rPr>
            </w:pPr>
            <w:r w:rsidRPr="00C24E1B">
              <w:rPr>
                <w:rFonts w:ascii="Times New Roman" w:hAnsi="Times New Roman"/>
                <w:sz w:val="24"/>
                <w:szCs w:val="24"/>
              </w:rPr>
              <w:t>INVESTMENT INTERESTS</w:t>
            </w:r>
          </w:p>
          <w:p w:rsidR="003C6701" w:rsidRPr="00C24E1B" w:rsidRDefault="0093386F" w:rsidP="006E48BD">
            <w:pPr>
              <w:pStyle w:val="Heading2"/>
              <w:ind w:left="-434"/>
              <w:rPr>
                <w:b w:val="0"/>
                <w:sz w:val="24"/>
                <w:szCs w:val="24"/>
              </w:rPr>
            </w:pPr>
            <w:r>
              <w:rPr>
                <w:rFonts w:ascii="Times New Roman" w:hAnsi="Times New Roman"/>
                <w:sz w:val="24"/>
                <w:szCs w:val="24"/>
              </w:rPr>
              <w:t xml:space="preserve">3. </w:t>
            </w:r>
            <w:r w:rsidR="003C6701" w:rsidRPr="00EC20EA">
              <w:rPr>
                <w:b w:val="0"/>
                <w:i w:val="0"/>
                <w:sz w:val="24"/>
                <w:szCs w:val="24"/>
              </w:rPr>
              <w:t>D</w:t>
            </w:r>
            <w:r w:rsidR="004E5FAD" w:rsidRPr="00EC20EA">
              <w:rPr>
                <w:rFonts w:ascii="Times New Roman" w:hAnsi="Times New Roman"/>
                <w:b w:val="0"/>
                <w:i w:val="0"/>
                <w:sz w:val="24"/>
                <w:szCs w:val="24"/>
              </w:rPr>
              <w:t>D</w:t>
            </w:r>
            <w:r w:rsidR="003C6701" w:rsidRPr="00EC20EA">
              <w:rPr>
                <w:rFonts w:ascii="Times New Roman" w:hAnsi="Times New Roman"/>
                <w:b w:val="0"/>
                <w:i w:val="0"/>
                <w:sz w:val="24"/>
                <w:szCs w:val="24"/>
              </w:rPr>
              <w:t>o you have current investments (valued at more than Rs. 1,00,000 over</w:t>
            </w:r>
            <w:r w:rsidR="004E5FAD" w:rsidRPr="00EC20EA">
              <w:rPr>
                <w:rFonts w:ascii="Times New Roman" w:hAnsi="Times New Roman"/>
                <w:b w:val="0"/>
                <w:i w:val="0"/>
                <w:sz w:val="24"/>
                <w:szCs w:val="24"/>
              </w:rPr>
              <w:t>over</w:t>
            </w:r>
            <w:r w:rsidR="003C6701" w:rsidRPr="00EC20EA">
              <w:rPr>
                <w:rFonts w:ascii="Times New Roman" w:hAnsi="Times New Roman"/>
                <w:b w:val="0"/>
                <w:i w:val="0"/>
                <w:sz w:val="24"/>
                <w:szCs w:val="24"/>
              </w:rPr>
              <w:t>all) in a commercial entity with an interest r</w:t>
            </w:r>
            <w:r w:rsidR="004E5FAD" w:rsidRPr="00EC20EA">
              <w:rPr>
                <w:rFonts w:ascii="Times New Roman" w:hAnsi="Times New Roman"/>
                <w:b w:val="0"/>
                <w:i w:val="0"/>
                <w:sz w:val="24"/>
                <w:szCs w:val="24"/>
              </w:rPr>
              <w:t xml:space="preserve">elated to the subject of </w:t>
            </w:r>
            <w:r w:rsidR="006E48BD">
              <w:rPr>
                <w:rFonts w:ascii="Times New Roman" w:hAnsi="Times New Roman"/>
                <w:b w:val="0"/>
                <w:i w:val="0"/>
                <w:sz w:val="24"/>
                <w:szCs w:val="24"/>
              </w:rPr>
              <w:t>thet  the</w:t>
            </w:r>
            <w:r w:rsidR="004E5FAD" w:rsidRPr="00EC20EA">
              <w:rPr>
                <w:rFonts w:ascii="Times New Roman" w:hAnsi="Times New Roman"/>
                <w:b w:val="0"/>
                <w:i w:val="0"/>
                <w:sz w:val="24"/>
                <w:szCs w:val="24"/>
              </w:rPr>
              <w:t xml:space="preserve">  meeting </w:t>
            </w:r>
            <w:r w:rsidR="003C6701" w:rsidRPr="00EC20EA">
              <w:rPr>
                <w:rFonts w:ascii="Times New Roman" w:hAnsi="Times New Roman"/>
                <w:b w:val="0"/>
                <w:i w:val="0"/>
                <w:sz w:val="24"/>
                <w:szCs w:val="24"/>
              </w:rPr>
              <w:t xml:space="preserve">or work?  Please also include indirect investments such as a trust </w:t>
            </w:r>
            <w:r w:rsidR="006E48BD">
              <w:rPr>
                <w:rFonts w:ascii="Times New Roman" w:hAnsi="Times New Roman"/>
                <w:b w:val="0"/>
                <w:i w:val="0"/>
                <w:sz w:val="24"/>
                <w:szCs w:val="24"/>
              </w:rPr>
              <w:t xml:space="preserve">trust </w:t>
            </w:r>
            <w:r w:rsidR="003C6701" w:rsidRPr="00EC20EA">
              <w:rPr>
                <w:rFonts w:ascii="Times New Roman" w:hAnsi="Times New Roman"/>
                <w:b w:val="0"/>
                <w:i w:val="0"/>
                <w:sz w:val="24"/>
                <w:szCs w:val="24"/>
              </w:rPr>
              <w:t xml:space="preserve">or </w:t>
            </w:r>
            <w:r w:rsidR="004E5FAD" w:rsidRPr="00EC20EA">
              <w:rPr>
                <w:rFonts w:ascii="Times New Roman" w:hAnsi="Times New Roman"/>
                <w:b w:val="0"/>
                <w:i w:val="0"/>
                <w:sz w:val="24"/>
                <w:szCs w:val="24"/>
              </w:rPr>
              <w:t xml:space="preserve"> h</w:t>
            </w:r>
            <w:r w:rsidR="003C6701" w:rsidRPr="00EC20EA">
              <w:rPr>
                <w:rFonts w:ascii="Times New Roman" w:hAnsi="Times New Roman"/>
                <w:b w:val="0"/>
                <w:i w:val="0"/>
                <w:sz w:val="24"/>
                <w:szCs w:val="24"/>
              </w:rPr>
              <w:t>olding company.</w:t>
            </w:r>
            <w:r w:rsidR="003C6701" w:rsidRPr="00C24E1B">
              <w:rPr>
                <w:b w:val="0"/>
                <w:sz w:val="24"/>
                <w:szCs w:val="24"/>
              </w:rPr>
              <w:t xml:space="preserve"> </w:t>
            </w:r>
          </w:p>
        </w:tc>
        <w:tc>
          <w:tcPr>
            <w:tcW w:w="1260" w:type="dxa"/>
            <w:vAlign w:val="bottom"/>
          </w:tcPr>
          <w:p w:rsidR="003C6701" w:rsidRPr="00C24E1B" w:rsidRDefault="003C6701" w:rsidP="00260B9D">
            <w:pPr>
              <w:spacing w:before="120"/>
            </w:pPr>
          </w:p>
        </w:tc>
      </w:tr>
      <w:tr w:rsidR="003C6701" w:rsidRPr="00C24E1B">
        <w:tc>
          <w:tcPr>
            <w:tcW w:w="434" w:type="dxa"/>
          </w:tcPr>
          <w:p w:rsidR="003C6701" w:rsidRPr="00C24E1B" w:rsidRDefault="003C6701" w:rsidP="00260B9D">
            <w:pPr>
              <w:spacing w:before="120"/>
            </w:pPr>
            <w:r w:rsidRPr="00C24E1B">
              <w:t>3a</w:t>
            </w:r>
          </w:p>
        </w:tc>
        <w:tc>
          <w:tcPr>
            <w:tcW w:w="7216" w:type="dxa"/>
          </w:tcPr>
          <w:p w:rsidR="003C6701" w:rsidRPr="00C24E1B" w:rsidRDefault="003C6701" w:rsidP="00260B9D">
            <w:pPr>
              <w:spacing w:before="120"/>
            </w:pPr>
            <w:r w:rsidRPr="00C24E1B">
              <w:t>Stocks, bonds, stock options, other securities (e.g., short sales)</w:t>
            </w:r>
          </w:p>
        </w:tc>
        <w:tc>
          <w:tcPr>
            <w:tcW w:w="1260" w:type="dxa"/>
            <w:vAlign w:val="bottom"/>
          </w:tcPr>
          <w:p w:rsidR="003C6701" w:rsidRPr="00C24E1B" w:rsidRDefault="003C6701" w:rsidP="00260B9D">
            <w:pPr>
              <w:spacing w:before="120"/>
            </w:pPr>
            <w:r w:rsidRPr="00C24E1B">
              <w:t>Yes</w:t>
            </w:r>
            <w:r w:rsidRPr="00C24E1B">
              <w:rPr>
                <w:rtl/>
              </w:rPr>
              <w:t xml:space="preserve">ٱ  </w:t>
            </w:r>
            <w:r w:rsidRPr="00C24E1B">
              <w:t xml:space="preserve">  No </w:t>
            </w:r>
            <w:r w:rsidRPr="00C24E1B">
              <w:rPr>
                <w:rtl/>
              </w:rPr>
              <w:t>ٱ</w:t>
            </w:r>
          </w:p>
        </w:tc>
      </w:tr>
      <w:tr w:rsidR="003C6701" w:rsidRPr="00C24E1B">
        <w:tc>
          <w:tcPr>
            <w:tcW w:w="434" w:type="dxa"/>
          </w:tcPr>
          <w:p w:rsidR="003C6701" w:rsidRPr="00C24E1B" w:rsidRDefault="003C6701" w:rsidP="00260B9D">
            <w:pPr>
              <w:spacing w:before="120"/>
            </w:pPr>
            <w:r w:rsidRPr="00C24E1B">
              <w:t>3</w:t>
            </w:r>
            <w:r w:rsidRPr="001D6A19">
              <w:t>b</w:t>
            </w:r>
          </w:p>
        </w:tc>
        <w:tc>
          <w:tcPr>
            <w:tcW w:w="7216" w:type="dxa"/>
          </w:tcPr>
          <w:p w:rsidR="003C6701" w:rsidRPr="00C24E1B" w:rsidRDefault="003C6701" w:rsidP="00260B9D">
            <w:pPr>
              <w:spacing w:before="120"/>
            </w:pPr>
            <w:r w:rsidRPr="00C24E1B">
              <w:t>Commercial business interests (e.g., proprietorships, partnerships, joint ventures)</w:t>
            </w:r>
          </w:p>
        </w:tc>
        <w:tc>
          <w:tcPr>
            <w:tcW w:w="1260" w:type="dxa"/>
            <w:vAlign w:val="bottom"/>
          </w:tcPr>
          <w:p w:rsidR="003C6701" w:rsidRPr="00C24E1B" w:rsidRDefault="003C6701" w:rsidP="00260B9D">
            <w:pPr>
              <w:spacing w:before="120"/>
            </w:pPr>
            <w:r w:rsidRPr="00C24E1B">
              <w:t xml:space="preserve">Yes </w:t>
            </w:r>
            <w:r w:rsidRPr="00C24E1B">
              <w:rPr>
                <w:rtl/>
              </w:rPr>
              <w:t xml:space="preserve">ٱ </w:t>
            </w:r>
            <w:r w:rsidRPr="00C24E1B">
              <w:t xml:space="preserve">  No </w:t>
            </w:r>
            <w:r w:rsidRPr="00C24E1B">
              <w:rPr>
                <w:rtl/>
              </w:rPr>
              <w:t>ٱ</w:t>
            </w:r>
          </w:p>
        </w:tc>
      </w:tr>
      <w:tr w:rsidR="003C6701" w:rsidRPr="00C24E1B">
        <w:tc>
          <w:tcPr>
            <w:tcW w:w="434" w:type="dxa"/>
          </w:tcPr>
          <w:p w:rsidR="003C6701" w:rsidRPr="00C24E1B" w:rsidRDefault="001D6A19" w:rsidP="00260B9D">
            <w:pPr>
              <w:spacing w:before="120"/>
            </w:pPr>
            <w:r>
              <w:t>4.</w:t>
            </w:r>
          </w:p>
        </w:tc>
        <w:tc>
          <w:tcPr>
            <w:tcW w:w="7216" w:type="dxa"/>
          </w:tcPr>
          <w:p w:rsidR="003C6701" w:rsidRPr="00C24E1B" w:rsidRDefault="003C6701" w:rsidP="00260B9D">
            <w:pPr>
              <w:pStyle w:val="Heading2"/>
              <w:rPr>
                <w:rFonts w:ascii="Times New Roman" w:hAnsi="Times New Roman"/>
                <w:b w:val="0"/>
                <w:sz w:val="24"/>
                <w:szCs w:val="24"/>
              </w:rPr>
            </w:pPr>
            <w:r w:rsidRPr="00C24E1B">
              <w:rPr>
                <w:rFonts w:ascii="Times New Roman" w:hAnsi="Times New Roman"/>
                <w:sz w:val="24"/>
                <w:szCs w:val="24"/>
              </w:rPr>
              <w:t>INTELLECTUAL PROPERTY</w:t>
            </w:r>
          </w:p>
          <w:p w:rsidR="001D6A19" w:rsidRPr="00EC20EA" w:rsidRDefault="003C6701" w:rsidP="00260B9D">
            <w:pPr>
              <w:pStyle w:val="BodyText3"/>
              <w:spacing w:before="120"/>
              <w:rPr>
                <w:sz w:val="24"/>
                <w:szCs w:val="24"/>
              </w:rPr>
            </w:pPr>
            <w:r w:rsidRPr="00EC20EA">
              <w:rPr>
                <w:sz w:val="24"/>
                <w:szCs w:val="24"/>
              </w:rPr>
              <w:lastRenderedPageBreak/>
              <w:t>Do you have any current intellectual property rights that might be enhanced or diminished by the outcome of the meeting or work?</w:t>
            </w:r>
          </w:p>
        </w:tc>
        <w:tc>
          <w:tcPr>
            <w:tcW w:w="1260" w:type="dxa"/>
            <w:vAlign w:val="bottom"/>
          </w:tcPr>
          <w:p w:rsidR="003C6701" w:rsidRPr="00C24E1B" w:rsidRDefault="003C6701" w:rsidP="00260B9D">
            <w:pPr>
              <w:spacing w:before="120"/>
            </w:pPr>
          </w:p>
        </w:tc>
      </w:tr>
      <w:tr w:rsidR="003C6701" w:rsidRPr="00C24E1B">
        <w:tc>
          <w:tcPr>
            <w:tcW w:w="434" w:type="dxa"/>
          </w:tcPr>
          <w:p w:rsidR="003C6701" w:rsidRPr="00C24E1B" w:rsidRDefault="003C6701" w:rsidP="00260B9D">
            <w:pPr>
              <w:spacing w:before="120"/>
            </w:pPr>
            <w:r w:rsidRPr="00C24E1B">
              <w:lastRenderedPageBreak/>
              <w:t>4a</w:t>
            </w:r>
          </w:p>
        </w:tc>
        <w:tc>
          <w:tcPr>
            <w:tcW w:w="7216" w:type="dxa"/>
          </w:tcPr>
          <w:p w:rsidR="003C6701" w:rsidRPr="00C24E1B" w:rsidRDefault="003C6701" w:rsidP="00260B9D">
            <w:pPr>
              <w:spacing w:before="120"/>
            </w:pPr>
            <w:r w:rsidRPr="00C24E1B">
              <w:t>Patents, trademarks, or copyrights (also include pending applications)</w:t>
            </w:r>
          </w:p>
        </w:tc>
        <w:tc>
          <w:tcPr>
            <w:tcW w:w="1260" w:type="dxa"/>
            <w:vAlign w:val="bottom"/>
          </w:tcPr>
          <w:p w:rsidR="003C6701" w:rsidRPr="00C24E1B" w:rsidRDefault="003C6701" w:rsidP="00260B9D">
            <w:pPr>
              <w:spacing w:before="120"/>
            </w:pPr>
            <w:r w:rsidRPr="00C24E1B">
              <w:t xml:space="preserve">Yes </w:t>
            </w:r>
            <w:r w:rsidRPr="00C24E1B">
              <w:rPr>
                <w:rtl/>
              </w:rPr>
              <w:t xml:space="preserve">ٱ </w:t>
            </w:r>
            <w:r w:rsidRPr="00C24E1B">
              <w:t xml:space="preserve">  No </w:t>
            </w:r>
            <w:r w:rsidRPr="00C24E1B">
              <w:rPr>
                <w:rtl/>
              </w:rPr>
              <w:t>ٱ</w:t>
            </w:r>
          </w:p>
        </w:tc>
      </w:tr>
      <w:tr w:rsidR="003C6701" w:rsidRPr="00C24E1B">
        <w:tc>
          <w:tcPr>
            <w:tcW w:w="434" w:type="dxa"/>
          </w:tcPr>
          <w:p w:rsidR="003C6701" w:rsidRPr="00C24E1B" w:rsidRDefault="003C6701" w:rsidP="00260B9D">
            <w:pPr>
              <w:spacing w:before="120"/>
            </w:pPr>
            <w:r w:rsidRPr="00C24E1B">
              <w:t>4b</w:t>
            </w:r>
          </w:p>
        </w:tc>
        <w:tc>
          <w:tcPr>
            <w:tcW w:w="7216" w:type="dxa"/>
          </w:tcPr>
          <w:p w:rsidR="003C6701" w:rsidRPr="00C24E1B" w:rsidRDefault="003C6701" w:rsidP="00260B9D">
            <w:pPr>
              <w:spacing w:before="120"/>
            </w:pPr>
            <w:r w:rsidRPr="00C24E1B">
              <w:t>Proprietary know-how in a substance, technology or process</w:t>
            </w:r>
          </w:p>
        </w:tc>
        <w:tc>
          <w:tcPr>
            <w:tcW w:w="1260" w:type="dxa"/>
            <w:vAlign w:val="bottom"/>
          </w:tcPr>
          <w:p w:rsidR="003C6701" w:rsidRPr="00C24E1B" w:rsidRDefault="003C6701" w:rsidP="00260B9D">
            <w:pPr>
              <w:spacing w:before="120"/>
            </w:pPr>
            <w:r w:rsidRPr="00C24E1B">
              <w:t xml:space="preserve">Yes </w:t>
            </w:r>
            <w:r w:rsidRPr="00C24E1B">
              <w:rPr>
                <w:rtl/>
              </w:rPr>
              <w:t xml:space="preserve">ٱ  </w:t>
            </w:r>
            <w:r w:rsidRPr="00C24E1B">
              <w:t xml:space="preserve">  No </w:t>
            </w:r>
            <w:r w:rsidRPr="00C24E1B">
              <w:rPr>
                <w:rtl/>
              </w:rPr>
              <w:t>ٱ</w:t>
            </w:r>
          </w:p>
        </w:tc>
      </w:tr>
      <w:tr w:rsidR="003C6701" w:rsidRPr="00C24E1B">
        <w:tc>
          <w:tcPr>
            <w:tcW w:w="434" w:type="dxa"/>
          </w:tcPr>
          <w:p w:rsidR="003C6701" w:rsidRPr="00C24E1B" w:rsidRDefault="003C6701" w:rsidP="00260B9D">
            <w:pPr>
              <w:spacing w:before="120"/>
            </w:pPr>
          </w:p>
        </w:tc>
        <w:tc>
          <w:tcPr>
            <w:tcW w:w="7216" w:type="dxa"/>
          </w:tcPr>
          <w:p w:rsidR="003C6701" w:rsidRPr="00C24E1B" w:rsidRDefault="003C6701" w:rsidP="00260B9D">
            <w:pPr>
              <w:spacing w:before="120"/>
            </w:pPr>
          </w:p>
        </w:tc>
        <w:tc>
          <w:tcPr>
            <w:tcW w:w="1260" w:type="dxa"/>
            <w:vAlign w:val="bottom"/>
          </w:tcPr>
          <w:p w:rsidR="003C6701" w:rsidRPr="00C24E1B" w:rsidRDefault="003C6701" w:rsidP="00260B9D">
            <w:pPr>
              <w:spacing w:before="120"/>
            </w:pPr>
          </w:p>
        </w:tc>
      </w:tr>
      <w:tr w:rsidR="003C6701" w:rsidRPr="00C24E1B">
        <w:tc>
          <w:tcPr>
            <w:tcW w:w="434" w:type="dxa"/>
          </w:tcPr>
          <w:p w:rsidR="003C6701" w:rsidRPr="00C24E1B" w:rsidRDefault="003C6701" w:rsidP="001D6A19">
            <w:pPr>
              <w:spacing w:before="120"/>
            </w:pPr>
            <w:r w:rsidRPr="00C24E1B">
              <w:rPr>
                <w:b/>
              </w:rPr>
              <w:t>5.</w:t>
            </w:r>
          </w:p>
        </w:tc>
        <w:tc>
          <w:tcPr>
            <w:tcW w:w="7216" w:type="dxa"/>
          </w:tcPr>
          <w:p w:rsidR="003C6701" w:rsidRDefault="003C6701" w:rsidP="00826443">
            <w:pPr>
              <w:pStyle w:val="Heading2"/>
              <w:spacing w:before="120"/>
              <w:rPr>
                <w:rFonts w:ascii="Times New Roman" w:hAnsi="Times New Roman"/>
                <w:b w:val="0"/>
                <w:sz w:val="24"/>
                <w:szCs w:val="24"/>
              </w:rPr>
            </w:pPr>
            <w:r w:rsidRPr="00C24E1B">
              <w:rPr>
                <w:rFonts w:ascii="Times New Roman" w:hAnsi="Times New Roman"/>
                <w:sz w:val="24"/>
                <w:szCs w:val="24"/>
              </w:rPr>
              <w:t>PUBLIC STATEMENTS AND POSITIONS</w:t>
            </w:r>
            <w:r w:rsidRPr="00C24E1B">
              <w:rPr>
                <w:rFonts w:ascii="Times New Roman" w:hAnsi="Times New Roman"/>
                <w:b w:val="0"/>
                <w:sz w:val="24"/>
                <w:szCs w:val="24"/>
              </w:rPr>
              <w:t xml:space="preserve"> (</w:t>
            </w:r>
            <w:r w:rsidR="00BA6F43">
              <w:rPr>
                <w:rFonts w:ascii="Times New Roman" w:hAnsi="Times New Roman"/>
                <w:b w:val="0"/>
                <w:sz w:val="24"/>
                <w:szCs w:val="24"/>
              </w:rPr>
              <w:t>with</w:t>
            </w:r>
            <w:r w:rsidR="00AC68F2">
              <w:rPr>
                <w:rFonts w:ascii="Times New Roman" w:hAnsi="Times New Roman"/>
                <w:b w:val="0"/>
                <w:sz w:val="24"/>
                <w:szCs w:val="24"/>
              </w:rPr>
              <w:t>in</w:t>
            </w:r>
            <w:r w:rsidR="00BA6F43">
              <w:rPr>
                <w:rFonts w:ascii="Times New Roman" w:hAnsi="Times New Roman"/>
                <w:b w:val="0"/>
                <w:sz w:val="24"/>
                <w:szCs w:val="24"/>
              </w:rPr>
              <w:t xml:space="preserve"> the past one year </w:t>
            </w:r>
            <w:r w:rsidRPr="00C24E1B">
              <w:rPr>
                <w:rFonts w:ascii="Times New Roman" w:hAnsi="Times New Roman"/>
                <w:b w:val="0"/>
                <w:sz w:val="24"/>
                <w:szCs w:val="24"/>
              </w:rPr>
              <w:t xml:space="preserve">) </w:t>
            </w:r>
          </w:p>
          <w:p w:rsidR="001D6A19" w:rsidRPr="001D6A19" w:rsidRDefault="001D6A19" w:rsidP="001D6A19"/>
        </w:tc>
        <w:tc>
          <w:tcPr>
            <w:tcW w:w="1260" w:type="dxa"/>
            <w:vAlign w:val="bottom"/>
          </w:tcPr>
          <w:p w:rsidR="003C6701" w:rsidRPr="00C24E1B" w:rsidRDefault="003C6701" w:rsidP="00260B9D">
            <w:pPr>
              <w:spacing w:before="120"/>
            </w:pPr>
          </w:p>
        </w:tc>
      </w:tr>
      <w:tr w:rsidR="003C6701" w:rsidRPr="00C24E1B">
        <w:tc>
          <w:tcPr>
            <w:tcW w:w="434" w:type="dxa"/>
          </w:tcPr>
          <w:p w:rsidR="003C6701" w:rsidRPr="00C24E1B" w:rsidRDefault="003C6701" w:rsidP="00260B9D">
            <w:pPr>
              <w:spacing w:before="120"/>
            </w:pPr>
            <w:r w:rsidRPr="00C24E1B">
              <w:t>5a</w:t>
            </w:r>
          </w:p>
        </w:tc>
        <w:tc>
          <w:tcPr>
            <w:tcW w:w="7216" w:type="dxa"/>
          </w:tcPr>
          <w:p w:rsidR="003C6701" w:rsidRPr="00C24E1B" w:rsidRDefault="003C6701" w:rsidP="00EC20EA">
            <w:pPr>
              <w:spacing w:before="120"/>
            </w:pPr>
            <w:r w:rsidRPr="00C24E1B">
              <w:t xml:space="preserve">As part of a regulatory, legislative or judicial process, have you provided an expert opinion or testimony, related to the subject of the meeting or work, </w:t>
            </w:r>
            <w:r w:rsidR="004E5FAD" w:rsidRPr="00C24E1B">
              <w:t>for a commercial entity?</w:t>
            </w:r>
            <w:r w:rsidR="004E5FAD" w:rsidRPr="00C24E1B">
              <w:rPr>
                <w:i/>
                <w:iCs/>
              </w:rPr>
              <w:t xml:space="preserve"> </w:t>
            </w:r>
            <w:r w:rsidRPr="00C24E1B">
              <w:t xml:space="preserve">                                                                                                                                                                        </w:t>
            </w:r>
            <w:r w:rsidRPr="00C24E1B">
              <w:rPr>
                <w:i/>
                <w:iCs/>
              </w:rPr>
              <w:t xml:space="preserve"> </w:t>
            </w:r>
          </w:p>
        </w:tc>
        <w:tc>
          <w:tcPr>
            <w:tcW w:w="1260" w:type="dxa"/>
            <w:vAlign w:val="bottom"/>
          </w:tcPr>
          <w:p w:rsidR="003C6701" w:rsidRPr="00C24E1B" w:rsidRDefault="003C6701" w:rsidP="00260B9D">
            <w:pPr>
              <w:spacing w:before="120"/>
            </w:pPr>
            <w:r w:rsidRPr="00C24E1B">
              <w:t xml:space="preserve">Yes </w:t>
            </w:r>
            <w:r w:rsidRPr="00C24E1B">
              <w:rPr>
                <w:rtl/>
              </w:rPr>
              <w:t xml:space="preserve">ٱ  </w:t>
            </w:r>
            <w:r w:rsidRPr="00C24E1B">
              <w:t xml:space="preserve">  No </w:t>
            </w:r>
            <w:r w:rsidRPr="00C24E1B">
              <w:rPr>
                <w:rtl/>
              </w:rPr>
              <w:t>ٱ</w:t>
            </w:r>
          </w:p>
        </w:tc>
      </w:tr>
      <w:tr w:rsidR="001D6A19" w:rsidRPr="00C24E1B" w:rsidTr="001D6A19">
        <w:trPr>
          <w:trHeight w:val="1206"/>
        </w:trPr>
        <w:tc>
          <w:tcPr>
            <w:tcW w:w="434" w:type="dxa"/>
          </w:tcPr>
          <w:p w:rsidR="001D6A19" w:rsidRPr="00C24E1B" w:rsidRDefault="001D6A19" w:rsidP="00260B9D">
            <w:pPr>
              <w:spacing w:before="120"/>
            </w:pPr>
            <w:r w:rsidRPr="00C24E1B">
              <w:t>5b</w:t>
            </w:r>
          </w:p>
        </w:tc>
        <w:tc>
          <w:tcPr>
            <w:tcW w:w="7216" w:type="dxa"/>
          </w:tcPr>
          <w:p w:rsidR="001D6A19" w:rsidRPr="00C24E1B" w:rsidRDefault="001D6A19" w:rsidP="00260B9D">
            <w:pPr>
              <w:spacing w:before="120"/>
            </w:pPr>
            <w:r w:rsidRPr="00C24E1B">
              <w:t xml:space="preserve">Are you holding an office or other position, where you may be expected to represent interests or defend a position related to the subject of the meeting or work? </w:t>
            </w:r>
          </w:p>
        </w:tc>
        <w:tc>
          <w:tcPr>
            <w:tcW w:w="1260" w:type="dxa"/>
            <w:vAlign w:val="bottom"/>
          </w:tcPr>
          <w:p w:rsidR="001D6A19" w:rsidRPr="00C24E1B" w:rsidRDefault="001D6A19" w:rsidP="00260B9D">
            <w:pPr>
              <w:spacing w:before="120"/>
            </w:pPr>
            <w:r w:rsidRPr="00C24E1B">
              <w:t xml:space="preserve">Yes </w:t>
            </w:r>
            <w:r w:rsidRPr="00C24E1B">
              <w:rPr>
                <w:rtl/>
              </w:rPr>
              <w:t xml:space="preserve">ٱ  </w:t>
            </w:r>
            <w:r w:rsidRPr="00C24E1B">
              <w:t xml:space="preserve">  No </w:t>
            </w:r>
            <w:r w:rsidRPr="00C24E1B">
              <w:rPr>
                <w:rtl/>
              </w:rPr>
              <w:t>ٱ</w:t>
            </w:r>
          </w:p>
        </w:tc>
      </w:tr>
      <w:tr w:rsidR="001D6A19" w:rsidRPr="00C24E1B" w:rsidTr="001D6A19">
        <w:trPr>
          <w:trHeight w:val="378"/>
        </w:trPr>
        <w:tc>
          <w:tcPr>
            <w:tcW w:w="434" w:type="dxa"/>
          </w:tcPr>
          <w:p w:rsidR="001D6A19" w:rsidRPr="00C24E1B" w:rsidRDefault="001D6A19" w:rsidP="00260B9D">
            <w:pPr>
              <w:spacing w:before="120"/>
            </w:pPr>
          </w:p>
        </w:tc>
        <w:tc>
          <w:tcPr>
            <w:tcW w:w="7216" w:type="dxa"/>
          </w:tcPr>
          <w:p w:rsidR="001D6A19" w:rsidRPr="00C24E1B" w:rsidRDefault="001D6A19" w:rsidP="00260B9D">
            <w:pPr>
              <w:spacing w:before="120"/>
            </w:pPr>
          </w:p>
        </w:tc>
        <w:tc>
          <w:tcPr>
            <w:tcW w:w="1260" w:type="dxa"/>
            <w:vAlign w:val="bottom"/>
          </w:tcPr>
          <w:p w:rsidR="001D6A19" w:rsidRPr="00C24E1B" w:rsidRDefault="001D6A19" w:rsidP="00260B9D">
            <w:pPr>
              <w:spacing w:before="120"/>
            </w:pPr>
          </w:p>
        </w:tc>
      </w:tr>
      <w:tr w:rsidR="003C6701" w:rsidRPr="00C24E1B">
        <w:tc>
          <w:tcPr>
            <w:tcW w:w="434" w:type="dxa"/>
          </w:tcPr>
          <w:p w:rsidR="003C6701" w:rsidRPr="00C24E1B" w:rsidRDefault="003C6701" w:rsidP="00260B9D">
            <w:pPr>
              <w:spacing w:before="120"/>
              <w:rPr>
                <w:b/>
              </w:rPr>
            </w:pPr>
            <w:r w:rsidRPr="00C24E1B">
              <w:rPr>
                <w:b/>
              </w:rPr>
              <w:t xml:space="preserve">6. </w:t>
            </w:r>
          </w:p>
        </w:tc>
        <w:tc>
          <w:tcPr>
            <w:tcW w:w="7216" w:type="dxa"/>
          </w:tcPr>
          <w:p w:rsidR="003C6701" w:rsidRDefault="003C6701" w:rsidP="00260B9D">
            <w:pPr>
              <w:pStyle w:val="Heading2"/>
              <w:spacing w:before="120"/>
              <w:rPr>
                <w:rFonts w:ascii="Times New Roman" w:hAnsi="Times New Roman"/>
                <w:sz w:val="24"/>
                <w:szCs w:val="24"/>
              </w:rPr>
            </w:pPr>
            <w:r w:rsidRPr="00C24E1B">
              <w:rPr>
                <w:rFonts w:ascii="Times New Roman" w:hAnsi="Times New Roman"/>
                <w:sz w:val="24"/>
                <w:szCs w:val="24"/>
              </w:rPr>
              <w:t>ADDITIONAL INFORMATION</w:t>
            </w:r>
          </w:p>
          <w:p w:rsidR="001D6A19" w:rsidRPr="001D6A19" w:rsidRDefault="001D6A19" w:rsidP="001D6A19"/>
        </w:tc>
        <w:tc>
          <w:tcPr>
            <w:tcW w:w="1260" w:type="dxa"/>
            <w:vAlign w:val="bottom"/>
          </w:tcPr>
          <w:p w:rsidR="003C6701" w:rsidRPr="00C24E1B" w:rsidRDefault="003C6701" w:rsidP="00260B9D">
            <w:pPr>
              <w:spacing w:before="120"/>
            </w:pPr>
          </w:p>
        </w:tc>
      </w:tr>
      <w:tr w:rsidR="003C6701" w:rsidRPr="00C24E1B">
        <w:tc>
          <w:tcPr>
            <w:tcW w:w="434" w:type="dxa"/>
          </w:tcPr>
          <w:p w:rsidR="003C6701" w:rsidRPr="00C24E1B" w:rsidRDefault="003C6701" w:rsidP="00260B9D">
            <w:pPr>
              <w:spacing w:before="120"/>
            </w:pPr>
            <w:r w:rsidRPr="00C24E1B">
              <w:t>6a</w:t>
            </w:r>
          </w:p>
        </w:tc>
        <w:tc>
          <w:tcPr>
            <w:tcW w:w="7216" w:type="dxa"/>
          </w:tcPr>
          <w:p w:rsidR="003C6701" w:rsidRPr="00C24E1B" w:rsidRDefault="003C6701" w:rsidP="00260B9D">
            <w:pPr>
              <w:pStyle w:val="Heading2"/>
              <w:spacing w:before="120"/>
              <w:rPr>
                <w:rFonts w:ascii="Times New Roman" w:hAnsi="Times New Roman"/>
                <w:b w:val="0"/>
                <w:sz w:val="24"/>
                <w:szCs w:val="24"/>
              </w:rPr>
            </w:pPr>
            <w:r w:rsidRPr="00EC20EA">
              <w:rPr>
                <w:rFonts w:ascii="Times New Roman" w:hAnsi="Times New Roman"/>
                <w:b w:val="0"/>
                <w:i w:val="0"/>
                <w:sz w:val="24"/>
                <w:szCs w:val="24"/>
              </w:rPr>
              <w:t>If not already disclosed above, have you worked for the competitor of a product which is the subject of the meeting or work, or will your participation in the meeting or work enable you to obtain access to a competitor's confidential proprietary information, or create for you a financial or commercial competitive advantage</w:t>
            </w:r>
            <w:r w:rsidRPr="00C24E1B">
              <w:rPr>
                <w:rFonts w:ascii="Times New Roman" w:hAnsi="Times New Roman"/>
                <w:b w:val="0"/>
                <w:sz w:val="24"/>
                <w:szCs w:val="24"/>
              </w:rPr>
              <w:t xml:space="preserve">? </w:t>
            </w:r>
          </w:p>
        </w:tc>
        <w:tc>
          <w:tcPr>
            <w:tcW w:w="1260" w:type="dxa"/>
            <w:vAlign w:val="bottom"/>
          </w:tcPr>
          <w:p w:rsidR="003C6701" w:rsidRPr="00C24E1B" w:rsidRDefault="003C6701" w:rsidP="00260B9D">
            <w:pPr>
              <w:spacing w:before="120"/>
            </w:pPr>
            <w:r w:rsidRPr="00C24E1B">
              <w:t>Yes</w:t>
            </w:r>
            <w:r w:rsidRPr="00C24E1B">
              <w:rPr>
                <w:rtl/>
              </w:rPr>
              <w:t xml:space="preserve">ٱ  </w:t>
            </w:r>
            <w:r w:rsidRPr="00C24E1B">
              <w:t xml:space="preserve">  No </w:t>
            </w:r>
            <w:r w:rsidRPr="00C24E1B">
              <w:rPr>
                <w:rtl/>
              </w:rPr>
              <w:t>ٱ</w:t>
            </w:r>
          </w:p>
        </w:tc>
      </w:tr>
      <w:tr w:rsidR="003C6701" w:rsidRPr="00C24E1B">
        <w:tc>
          <w:tcPr>
            <w:tcW w:w="434" w:type="dxa"/>
          </w:tcPr>
          <w:p w:rsidR="003C6701" w:rsidRPr="00C24E1B" w:rsidRDefault="003C6701" w:rsidP="00260B9D">
            <w:pPr>
              <w:spacing w:before="120"/>
            </w:pPr>
            <w:r w:rsidRPr="00C24E1B">
              <w:t>6b</w:t>
            </w:r>
          </w:p>
        </w:tc>
        <w:tc>
          <w:tcPr>
            <w:tcW w:w="7216" w:type="dxa"/>
          </w:tcPr>
          <w:p w:rsidR="003C6701" w:rsidRPr="00C24E1B" w:rsidRDefault="003C6701" w:rsidP="00260B9D">
            <w:pPr>
              <w:spacing w:before="120"/>
              <w:rPr>
                <w:lang w:val="en-GB"/>
              </w:rPr>
            </w:pPr>
            <w:r w:rsidRPr="00C24E1B">
              <w:rPr>
                <w:bCs/>
              </w:rPr>
              <w:t xml:space="preserve">To your knowledge, would the outcome of the meeting or work </w:t>
            </w:r>
            <w:r w:rsidRPr="00C24E1B">
              <w:rPr>
                <w:lang w:val="en-GB"/>
              </w:rPr>
              <w:t xml:space="preserve">benefit or adversely affect interests of others with whom you have substantial common personal, financial or professional interests (such as your adult children or siblings, close professional colleagues, administrative unit or department)?  </w:t>
            </w:r>
          </w:p>
        </w:tc>
        <w:tc>
          <w:tcPr>
            <w:tcW w:w="1260" w:type="dxa"/>
            <w:vAlign w:val="bottom"/>
          </w:tcPr>
          <w:p w:rsidR="003C6701" w:rsidRPr="00C24E1B" w:rsidRDefault="003C6701" w:rsidP="00260B9D">
            <w:pPr>
              <w:spacing w:before="120"/>
            </w:pPr>
            <w:r w:rsidRPr="00C24E1B">
              <w:t>Yes</w:t>
            </w:r>
            <w:r w:rsidRPr="00C24E1B">
              <w:rPr>
                <w:rtl/>
              </w:rPr>
              <w:t xml:space="preserve">ٱ  </w:t>
            </w:r>
            <w:r w:rsidRPr="00C24E1B">
              <w:t xml:space="preserve">  No </w:t>
            </w:r>
            <w:r w:rsidRPr="00C24E1B">
              <w:rPr>
                <w:rtl/>
              </w:rPr>
              <w:t>ٱ</w:t>
            </w:r>
          </w:p>
        </w:tc>
      </w:tr>
      <w:tr w:rsidR="003C6701" w:rsidRPr="00C24E1B">
        <w:tc>
          <w:tcPr>
            <w:tcW w:w="434" w:type="dxa"/>
          </w:tcPr>
          <w:p w:rsidR="003C6701" w:rsidRPr="00C24E1B" w:rsidRDefault="003C6701" w:rsidP="00260B9D">
            <w:pPr>
              <w:spacing w:before="120"/>
            </w:pPr>
            <w:r w:rsidRPr="00C24E1B">
              <w:t>6c</w:t>
            </w:r>
          </w:p>
        </w:tc>
        <w:tc>
          <w:tcPr>
            <w:tcW w:w="7216" w:type="dxa"/>
          </w:tcPr>
          <w:p w:rsidR="003C6701" w:rsidRPr="00C24E1B" w:rsidRDefault="003C6701" w:rsidP="00B82ADE">
            <w:pPr>
              <w:spacing w:before="120"/>
            </w:pPr>
            <w:r w:rsidRPr="00C24E1B">
              <w:t>Is there any other aspect of your background or present circumstances not addressed above that might be affecting your objectivity or independence?</w:t>
            </w:r>
          </w:p>
        </w:tc>
        <w:tc>
          <w:tcPr>
            <w:tcW w:w="1260" w:type="dxa"/>
            <w:vAlign w:val="bottom"/>
          </w:tcPr>
          <w:p w:rsidR="003C6701" w:rsidRPr="00C24E1B" w:rsidRDefault="003C6701" w:rsidP="00260B9D">
            <w:pPr>
              <w:spacing w:before="120"/>
            </w:pPr>
            <w:r w:rsidRPr="00C24E1B">
              <w:t xml:space="preserve">Yes </w:t>
            </w:r>
            <w:r w:rsidRPr="00C24E1B">
              <w:rPr>
                <w:rtl/>
              </w:rPr>
              <w:t xml:space="preserve">ٱ </w:t>
            </w:r>
            <w:r w:rsidRPr="00C24E1B">
              <w:t xml:space="preserve">  No </w:t>
            </w:r>
            <w:r w:rsidRPr="00C24E1B">
              <w:rPr>
                <w:rtl/>
              </w:rPr>
              <w:t>ٱ</w:t>
            </w:r>
          </w:p>
        </w:tc>
      </w:tr>
      <w:tr w:rsidR="003C6701" w:rsidRPr="00C24E1B">
        <w:trPr>
          <w:trHeight w:val="198"/>
        </w:trPr>
        <w:tc>
          <w:tcPr>
            <w:tcW w:w="434" w:type="dxa"/>
          </w:tcPr>
          <w:p w:rsidR="003C6701" w:rsidRPr="00C24E1B" w:rsidRDefault="003C6701" w:rsidP="00260B9D">
            <w:pPr>
              <w:spacing w:before="120"/>
            </w:pPr>
          </w:p>
        </w:tc>
        <w:tc>
          <w:tcPr>
            <w:tcW w:w="7216" w:type="dxa"/>
          </w:tcPr>
          <w:p w:rsidR="003C6701" w:rsidRPr="00C24E1B" w:rsidRDefault="003C6701" w:rsidP="00260B9D">
            <w:pPr>
              <w:spacing w:before="120"/>
            </w:pPr>
          </w:p>
        </w:tc>
        <w:tc>
          <w:tcPr>
            <w:tcW w:w="1260" w:type="dxa"/>
            <w:vAlign w:val="bottom"/>
          </w:tcPr>
          <w:p w:rsidR="003C6701" w:rsidRPr="00C24E1B" w:rsidRDefault="003C6701" w:rsidP="00260B9D">
            <w:pPr>
              <w:spacing w:before="120"/>
            </w:pPr>
          </w:p>
        </w:tc>
      </w:tr>
    </w:tbl>
    <w:p w:rsidR="003C6701" w:rsidRDefault="003C6701" w:rsidP="003C6701">
      <w:pPr>
        <w:rPr>
          <w:lang w:val="en-GB"/>
        </w:rPr>
      </w:pPr>
    </w:p>
    <w:p w:rsidR="001754B2" w:rsidRDefault="001754B2" w:rsidP="003C6701">
      <w:pPr>
        <w:rPr>
          <w:lang w:val="en-GB"/>
        </w:rPr>
      </w:pPr>
    </w:p>
    <w:p w:rsidR="001754B2" w:rsidRDefault="001754B2" w:rsidP="003C6701">
      <w:pPr>
        <w:rPr>
          <w:lang w:val="en-GB"/>
        </w:rPr>
      </w:pPr>
    </w:p>
    <w:p w:rsidR="001754B2" w:rsidRDefault="001754B2" w:rsidP="003C6701">
      <w:pPr>
        <w:rPr>
          <w:lang w:val="en-GB"/>
        </w:rPr>
      </w:pPr>
    </w:p>
    <w:p w:rsidR="001754B2" w:rsidRDefault="001754B2" w:rsidP="003C6701">
      <w:pPr>
        <w:rPr>
          <w:lang w:val="en-GB"/>
        </w:rPr>
      </w:pPr>
    </w:p>
    <w:p w:rsidR="001754B2" w:rsidRDefault="001754B2" w:rsidP="003C6701">
      <w:pPr>
        <w:rPr>
          <w:lang w:val="en-GB"/>
        </w:rPr>
      </w:pPr>
    </w:p>
    <w:p w:rsidR="001D6A19" w:rsidRDefault="001D6A19" w:rsidP="003C6701">
      <w:pPr>
        <w:rPr>
          <w:lang w:val="en-GB"/>
        </w:rPr>
      </w:pPr>
    </w:p>
    <w:p w:rsidR="00DF6D96" w:rsidRDefault="00DF6D96" w:rsidP="003C6701">
      <w:pPr>
        <w:rPr>
          <w:lang w:val="en-GB"/>
        </w:rPr>
      </w:pPr>
    </w:p>
    <w:p w:rsidR="00DF6D96" w:rsidRDefault="00DF6D96" w:rsidP="003C6701">
      <w:pPr>
        <w:rPr>
          <w:lang w:val="en-GB"/>
        </w:rPr>
      </w:pPr>
    </w:p>
    <w:p w:rsidR="00DF6D96" w:rsidRDefault="00DF6D96" w:rsidP="003C6701">
      <w:pPr>
        <w:rPr>
          <w:lang w:val="en-GB"/>
        </w:rPr>
      </w:pPr>
    </w:p>
    <w:p w:rsidR="001D6A19" w:rsidRDefault="001D6A19" w:rsidP="003C6701">
      <w:pPr>
        <w:rPr>
          <w:lang w:val="en-GB"/>
        </w:rPr>
      </w:pPr>
    </w:p>
    <w:p w:rsidR="001D6A19" w:rsidRDefault="001D6A19" w:rsidP="003C6701">
      <w:pPr>
        <w:rPr>
          <w:lang w:val="en-GB"/>
        </w:rPr>
      </w:pPr>
    </w:p>
    <w:p w:rsidR="001754B2" w:rsidRPr="00C24E1B" w:rsidRDefault="001754B2" w:rsidP="003C6701">
      <w:pPr>
        <w:rPr>
          <w:lang w:val="en-GB"/>
        </w:rPr>
      </w:pPr>
    </w:p>
    <w:p w:rsidR="003C6701" w:rsidRPr="00C24E1B" w:rsidRDefault="003C6701" w:rsidP="003C6701">
      <w:pPr>
        <w:pBdr>
          <w:top w:val="single" w:sz="4" w:space="1" w:color="auto"/>
          <w:left w:val="single" w:sz="4" w:space="4" w:color="auto"/>
          <w:bottom w:val="single" w:sz="4" w:space="1" w:color="auto"/>
          <w:right w:val="single" w:sz="4" w:space="4" w:color="auto"/>
        </w:pBdr>
        <w:ind w:firstLine="720"/>
        <w:jc w:val="center"/>
        <w:rPr>
          <w:b/>
          <w:lang w:val="en-GB"/>
        </w:rPr>
      </w:pPr>
      <w:r w:rsidRPr="00C24E1B">
        <w:rPr>
          <w:b/>
          <w:lang w:val="en-GB"/>
        </w:rPr>
        <w:lastRenderedPageBreak/>
        <w:t xml:space="preserve">FORM B: </w:t>
      </w:r>
      <w:r w:rsidRPr="00C24E1B">
        <w:rPr>
          <w:b/>
          <w:bCs/>
          <w:lang w:val="en-GB"/>
        </w:rPr>
        <w:t>EXPLANATION OF "YES" RESPONSES</w:t>
      </w:r>
    </w:p>
    <w:p w:rsidR="003C6701" w:rsidRPr="00C24E1B" w:rsidRDefault="003C6701" w:rsidP="003C6701">
      <w:pPr>
        <w:ind w:firstLine="720"/>
        <w:jc w:val="both"/>
        <w:rPr>
          <w:lang w:val="en-GB"/>
        </w:rPr>
      </w:pPr>
    </w:p>
    <w:p w:rsidR="003C6701" w:rsidRPr="00C24E1B" w:rsidRDefault="003C6701" w:rsidP="00EC20EA">
      <w:pPr>
        <w:spacing w:line="276" w:lineRule="auto"/>
        <w:jc w:val="both"/>
        <w:rPr>
          <w:lang w:val="en-GB"/>
        </w:rPr>
      </w:pPr>
      <w:r w:rsidRPr="00C24E1B">
        <w:rPr>
          <w:bCs/>
          <w:lang w:val="en-GB"/>
        </w:rPr>
        <w:t xml:space="preserve">If the answer to any of the above questions is "yes", check above and briefly describe the circumstances on this page.  </w:t>
      </w:r>
      <w:r w:rsidRPr="00C24E1B">
        <w:rPr>
          <w:lang w:val="en-GB"/>
        </w:rPr>
        <w:t xml:space="preserve">If you do not provide, the amount or value of the interest, where requested, it will be assumed to be significant.  </w:t>
      </w:r>
    </w:p>
    <w:p w:rsidR="003C6701" w:rsidRPr="00C24E1B" w:rsidRDefault="003C6701" w:rsidP="003C6701">
      <w:pPr>
        <w:ind w:firstLine="720"/>
        <w:jc w:val="both"/>
        <w:rPr>
          <w:lang w:val="en-GB"/>
        </w:rPr>
      </w:pPr>
    </w:p>
    <w:tbl>
      <w:tblPr>
        <w:tblW w:w="9900" w:type="dxa"/>
        <w:tblInd w:w="-240" w:type="dxa"/>
        <w:tblLayout w:type="fixed"/>
        <w:tblCellMar>
          <w:left w:w="120" w:type="dxa"/>
          <w:right w:w="120" w:type="dxa"/>
        </w:tblCellMar>
        <w:tblLook w:val="0000"/>
      </w:tblPr>
      <w:tblGrid>
        <w:gridCol w:w="2700"/>
        <w:gridCol w:w="1620"/>
        <w:gridCol w:w="1620"/>
        <w:gridCol w:w="2160"/>
        <w:gridCol w:w="1800"/>
      </w:tblGrid>
      <w:tr w:rsidR="003C6701" w:rsidRPr="00C24E1B">
        <w:trPr>
          <w:trHeight w:val="1750"/>
        </w:trPr>
        <w:tc>
          <w:tcPr>
            <w:tcW w:w="2700" w:type="dxa"/>
            <w:tcBorders>
              <w:top w:val="single" w:sz="7" w:space="0" w:color="000000"/>
              <w:left w:val="single" w:sz="7" w:space="0" w:color="000000"/>
              <w:bottom w:val="single" w:sz="7" w:space="0" w:color="000000"/>
              <w:right w:val="single" w:sz="7" w:space="0" w:color="000000"/>
            </w:tcBorders>
          </w:tcPr>
          <w:p w:rsidR="003C6701" w:rsidRPr="00C24E1B" w:rsidRDefault="00B82ADE" w:rsidP="00260B9D">
            <w:pPr>
              <w:spacing w:after="58"/>
              <w:rPr>
                <w:b/>
                <w:bCs/>
              </w:rPr>
            </w:pPr>
            <w:r w:rsidRPr="00C24E1B">
              <w:rPr>
                <w:b/>
                <w:bCs/>
              </w:rPr>
              <w:t>Nos. 1 - 4</w:t>
            </w:r>
            <w:r w:rsidR="003C6701" w:rsidRPr="00C24E1B">
              <w:rPr>
                <w:b/>
                <w:bCs/>
              </w:rPr>
              <w:t xml:space="preserve"> </w:t>
            </w:r>
          </w:p>
          <w:p w:rsidR="003C6701" w:rsidRPr="00C24E1B" w:rsidRDefault="003C6701" w:rsidP="00260B9D">
            <w:pPr>
              <w:spacing w:after="58"/>
              <w:rPr>
                <w:b/>
                <w:bCs/>
              </w:rPr>
            </w:pPr>
            <w:r w:rsidRPr="00C24E1B">
              <w:rPr>
                <w:b/>
                <w:bCs/>
              </w:rPr>
              <w:t xml:space="preserve">Type of interest, question number and category (e.g., Intellectual Property 4.a copyrights) </w:t>
            </w:r>
            <w:r w:rsidRPr="00C24E1B">
              <w:rPr>
                <w:b/>
                <w:bCs/>
                <w:u w:val="single"/>
              </w:rPr>
              <w:t>and</w:t>
            </w:r>
            <w:r w:rsidRPr="00C24E1B">
              <w:rPr>
                <w:b/>
                <w:bCs/>
              </w:rPr>
              <w:t xml:space="preserve"> basic descriptive details.</w:t>
            </w:r>
          </w:p>
        </w:tc>
        <w:tc>
          <w:tcPr>
            <w:tcW w:w="1620" w:type="dxa"/>
            <w:tcBorders>
              <w:top w:val="single" w:sz="7" w:space="0" w:color="000000"/>
              <w:left w:val="single" w:sz="7" w:space="0" w:color="000000"/>
              <w:bottom w:val="single" w:sz="7" w:space="0" w:color="000000"/>
              <w:right w:val="single" w:sz="7" w:space="0" w:color="000000"/>
            </w:tcBorders>
          </w:tcPr>
          <w:p w:rsidR="003C6701" w:rsidRPr="00C24E1B" w:rsidRDefault="003C6701" w:rsidP="00260B9D">
            <w:pPr>
              <w:spacing w:after="58"/>
              <w:ind w:right="-120"/>
            </w:pPr>
          </w:p>
          <w:p w:rsidR="003C6701" w:rsidRPr="00C24E1B" w:rsidRDefault="003C6701" w:rsidP="00260B9D">
            <w:pPr>
              <w:spacing w:after="58"/>
              <w:ind w:right="-120"/>
              <w:rPr>
                <w:b/>
                <w:bCs/>
              </w:rPr>
            </w:pPr>
            <w:r w:rsidRPr="00C24E1B">
              <w:rPr>
                <w:b/>
                <w:bCs/>
              </w:rPr>
              <w:t>Name of company,  organization, or institution</w:t>
            </w:r>
          </w:p>
        </w:tc>
        <w:tc>
          <w:tcPr>
            <w:tcW w:w="1620" w:type="dxa"/>
            <w:tcBorders>
              <w:top w:val="single" w:sz="7" w:space="0" w:color="000000"/>
              <w:left w:val="single" w:sz="7" w:space="0" w:color="000000"/>
              <w:bottom w:val="single" w:sz="7" w:space="0" w:color="000000"/>
              <w:right w:val="single" w:sz="7" w:space="0" w:color="000000"/>
            </w:tcBorders>
          </w:tcPr>
          <w:p w:rsidR="003C6701" w:rsidRPr="00C24E1B" w:rsidRDefault="003C6701" w:rsidP="00260B9D"/>
          <w:p w:rsidR="003C6701" w:rsidRPr="00C24E1B" w:rsidRDefault="003C6701" w:rsidP="00260B9D">
            <w:pPr>
              <w:rPr>
                <w:b/>
                <w:bCs/>
              </w:rPr>
            </w:pPr>
            <w:r w:rsidRPr="00C24E1B">
              <w:rPr>
                <w:b/>
                <w:bCs/>
              </w:rPr>
              <w:t>Belongs to you, a family member, employer, research unit or other?</w:t>
            </w:r>
          </w:p>
        </w:tc>
        <w:tc>
          <w:tcPr>
            <w:tcW w:w="2160" w:type="dxa"/>
            <w:tcBorders>
              <w:top w:val="single" w:sz="7" w:space="0" w:color="000000"/>
              <w:left w:val="single" w:sz="7" w:space="0" w:color="000000"/>
              <w:bottom w:val="single" w:sz="7" w:space="0" w:color="000000"/>
              <w:right w:val="single" w:sz="7" w:space="0" w:color="000000"/>
            </w:tcBorders>
          </w:tcPr>
          <w:p w:rsidR="003C6701" w:rsidRPr="00C24E1B" w:rsidRDefault="003C6701" w:rsidP="00260B9D"/>
          <w:p w:rsidR="003C6701" w:rsidRPr="00C24E1B" w:rsidRDefault="003C6701" w:rsidP="00260B9D">
            <w:r w:rsidRPr="00C24E1B">
              <w:rPr>
                <w:b/>
                <w:bCs/>
              </w:rPr>
              <w:t>Amount of income or value of interest (if not disclosed, is assumed to be significant)</w:t>
            </w:r>
          </w:p>
        </w:tc>
        <w:tc>
          <w:tcPr>
            <w:tcW w:w="1800" w:type="dxa"/>
            <w:tcBorders>
              <w:top w:val="single" w:sz="7" w:space="0" w:color="000000"/>
              <w:left w:val="single" w:sz="7" w:space="0" w:color="000000"/>
              <w:bottom w:val="single" w:sz="7" w:space="0" w:color="000000"/>
              <w:right w:val="single" w:sz="7" w:space="0" w:color="000000"/>
            </w:tcBorders>
          </w:tcPr>
          <w:p w:rsidR="003C6701" w:rsidRPr="00C24E1B" w:rsidRDefault="003C6701" w:rsidP="00260B9D">
            <w:pPr>
              <w:ind w:right="60"/>
            </w:pPr>
          </w:p>
          <w:p w:rsidR="003C6701" w:rsidRPr="00C24E1B" w:rsidRDefault="003C6701" w:rsidP="00336099">
            <w:pPr>
              <w:ind w:right="60"/>
              <w:rPr>
                <w:b/>
                <w:bCs/>
              </w:rPr>
            </w:pPr>
            <w:r w:rsidRPr="00C24E1B">
              <w:rPr>
                <w:b/>
                <w:bCs/>
              </w:rPr>
              <w:t xml:space="preserve">Current interest </w:t>
            </w:r>
          </w:p>
        </w:tc>
      </w:tr>
      <w:tr w:rsidR="003C6701" w:rsidRPr="00C24E1B">
        <w:trPr>
          <w:trHeight w:val="3538"/>
        </w:trPr>
        <w:tc>
          <w:tcPr>
            <w:tcW w:w="2700" w:type="dxa"/>
            <w:tcBorders>
              <w:top w:val="single" w:sz="7" w:space="0" w:color="000000"/>
              <w:left w:val="single" w:sz="7" w:space="0" w:color="000000"/>
              <w:bottom w:val="single" w:sz="7" w:space="0" w:color="000000"/>
              <w:right w:val="single" w:sz="7" w:space="0" w:color="000000"/>
            </w:tcBorders>
          </w:tcPr>
          <w:p w:rsidR="003C6701" w:rsidRPr="00C24E1B" w:rsidRDefault="003C6701" w:rsidP="00260B9D">
            <w:pPr>
              <w:spacing w:after="58"/>
            </w:pPr>
          </w:p>
        </w:tc>
        <w:tc>
          <w:tcPr>
            <w:tcW w:w="1620" w:type="dxa"/>
            <w:tcBorders>
              <w:top w:val="single" w:sz="7" w:space="0" w:color="000000"/>
              <w:left w:val="single" w:sz="7" w:space="0" w:color="000000"/>
              <w:bottom w:val="single" w:sz="7" w:space="0" w:color="000000"/>
              <w:right w:val="single" w:sz="7" w:space="0" w:color="000000"/>
            </w:tcBorders>
          </w:tcPr>
          <w:p w:rsidR="003C6701" w:rsidRPr="00C24E1B" w:rsidRDefault="003C6701" w:rsidP="00260B9D">
            <w:pPr>
              <w:spacing w:after="58"/>
            </w:pPr>
          </w:p>
        </w:tc>
        <w:tc>
          <w:tcPr>
            <w:tcW w:w="1620" w:type="dxa"/>
            <w:tcBorders>
              <w:top w:val="single" w:sz="7" w:space="0" w:color="000000"/>
              <w:left w:val="single" w:sz="7" w:space="0" w:color="000000"/>
              <w:bottom w:val="single" w:sz="7" w:space="0" w:color="000000"/>
              <w:right w:val="single" w:sz="7" w:space="0" w:color="000000"/>
            </w:tcBorders>
          </w:tcPr>
          <w:p w:rsidR="003C6701" w:rsidRPr="00C24E1B" w:rsidRDefault="003C6701" w:rsidP="00260B9D">
            <w:pPr>
              <w:spacing w:after="58"/>
            </w:pPr>
          </w:p>
        </w:tc>
        <w:tc>
          <w:tcPr>
            <w:tcW w:w="2160" w:type="dxa"/>
            <w:tcBorders>
              <w:top w:val="single" w:sz="7" w:space="0" w:color="000000"/>
              <w:left w:val="single" w:sz="7" w:space="0" w:color="000000"/>
              <w:bottom w:val="single" w:sz="7" w:space="0" w:color="000000"/>
              <w:right w:val="single" w:sz="7" w:space="0" w:color="000000"/>
            </w:tcBorders>
          </w:tcPr>
          <w:p w:rsidR="003C6701" w:rsidRPr="00C24E1B" w:rsidRDefault="003C6701" w:rsidP="00260B9D">
            <w:pPr>
              <w:spacing w:after="58"/>
            </w:pPr>
          </w:p>
        </w:tc>
        <w:tc>
          <w:tcPr>
            <w:tcW w:w="1800" w:type="dxa"/>
            <w:tcBorders>
              <w:top w:val="single" w:sz="7" w:space="0" w:color="000000"/>
              <w:left w:val="single" w:sz="7" w:space="0" w:color="000000"/>
              <w:bottom w:val="single" w:sz="7" w:space="0" w:color="000000"/>
              <w:right w:val="single" w:sz="7" w:space="0" w:color="000000"/>
            </w:tcBorders>
          </w:tcPr>
          <w:p w:rsidR="003C6701" w:rsidRPr="00C24E1B" w:rsidRDefault="003C6701" w:rsidP="00260B9D">
            <w:pPr>
              <w:spacing w:after="58"/>
              <w:ind w:right="60"/>
            </w:pPr>
          </w:p>
        </w:tc>
      </w:tr>
      <w:tr w:rsidR="003C6701" w:rsidRPr="00C24E1B">
        <w:trPr>
          <w:trHeight w:val="2233"/>
        </w:trPr>
        <w:tc>
          <w:tcPr>
            <w:tcW w:w="9900" w:type="dxa"/>
            <w:gridSpan w:val="5"/>
            <w:tcBorders>
              <w:top w:val="single" w:sz="7" w:space="0" w:color="000000"/>
              <w:left w:val="single" w:sz="7" w:space="0" w:color="000000"/>
              <w:bottom w:val="single" w:sz="7" w:space="0" w:color="000000"/>
              <w:right w:val="single" w:sz="7" w:space="0" w:color="000000"/>
            </w:tcBorders>
          </w:tcPr>
          <w:p w:rsidR="003C6701" w:rsidRPr="00C24E1B" w:rsidRDefault="003C6701" w:rsidP="00260B9D">
            <w:pPr>
              <w:rPr>
                <w:b/>
                <w:bCs/>
              </w:rPr>
            </w:pPr>
            <w:r w:rsidRPr="00C24E1B">
              <w:rPr>
                <w:b/>
                <w:bCs/>
              </w:rPr>
              <w:t xml:space="preserve">Nos. 5-6: Describe the subject, specific circumstances, parties involved, time frame and other relevant details </w:t>
            </w:r>
          </w:p>
          <w:p w:rsidR="003C6701" w:rsidRPr="00C24E1B" w:rsidRDefault="003C6701" w:rsidP="00260B9D"/>
          <w:p w:rsidR="003C6701" w:rsidRPr="00C24E1B" w:rsidRDefault="003C6701" w:rsidP="00260B9D">
            <w:pPr>
              <w:spacing w:after="58"/>
            </w:pPr>
          </w:p>
          <w:p w:rsidR="003C6701" w:rsidRPr="00C24E1B" w:rsidRDefault="003C6701" w:rsidP="00260B9D">
            <w:pPr>
              <w:spacing w:after="58"/>
            </w:pPr>
          </w:p>
          <w:p w:rsidR="003C6701" w:rsidRPr="00C24E1B" w:rsidRDefault="003C6701" w:rsidP="00260B9D">
            <w:pPr>
              <w:spacing w:after="58"/>
            </w:pPr>
          </w:p>
          <w:p w:rsidR="003C6701" w:rsidRPr="00C24E1B" w:rsidRDefault="003C6701" w:rsidP="00260B9D">
            <w:pPr>
              <w:spacing w:after="58"/>
              <w:ind w:right="60"/>
            </w:pPr>
          </w:p>
          <w:p w:rsidR="003C6701" w:rsidRPr="00C24E1B" w:rsidRDefault="003C6701" w:rsidP="00260B9D">
            <w:pPr>
              <w:spacing w:after="58"/>
              <w:ind w:right="60"/>
            </w:pPr>
          </w:p>
          <w:p w:rsidR="003C6701" w:rsidRPr="00C24E1B" w:rsidRDefault="003C6701" w:rsidP="00260B9D">
            <w:pPr>
              <w:spacing w:after="58"/>
              <w:ind w:right="60"/>
            </w:pPr>
          </w:p>
        </w:tc>
      </w:tr>
    </w:tbl>
    <w:p w:rsidR="00B25C0E" w:rsidRPr="00C24E1B" w:rsidRDefault="00B25C0E" w:rsidP="00826443"/>
    <w:p w:rsidR="00C24E1B" w:rsidRPr="00C24E1B" w:rsidRDefault="00C24E1B" w:rsidP="00826443"/>
    <w:p w:rsidR="00C24E1B" w:rsidRDefault="00C24E1B" w:rsidP="00826443"/>
    <w:p w:rsidR="00C24E1B" w:rsidRPr="00EC20EA" w:rsidRDefault="00C24E1B" w:rsidP="00826443">
      <w:pPr>
        <w:rPr>
          <w:b/>
        </w:rPr>
      </w:pPr>
      <w:r w:rsidRPr="00EC20EA">
        <w:rPr>
          <w:b/>
        </w:rPr>
        <w:t xml:space="preserve">(Signature) </w:t>
      </w:r>
      <w:r w:rsidRPr="00EC20EA">
        <w:rPr>
          <w:b/>
        </w:rPr>
        <w:tab/>
      </w:r>
      <w:r w:rsidRPr="00EC20EA">
        <w:rPr>
          <w:b/>
        </w:rPr>
        <w:tab/>
      </w:r>
      <w:r w:rsidRPr="00EC20EA">
        <w:rPr>
          <w:b/>
        </w:rPr>
        <w:tab/>
      </w:r>
      <w:r w:rsidRPr="00EC20EA">
        <w:rPr>
          <w:b/>
        </w:rPr>
        <w:tab/>
      </w:r>
    </w:p>
    <w:p w:rsidR="00C24E1B" w:rsidRPr="00EC20EA" w:rsidRDefault="00C24E1B" w:rsidP="00826443">
      <w:pPr>
        <w:rPr>
          <w:b/>
        </w:rPr>
      </w:pPr>
    </w:p>
    <w:p w:rsidR="00C24E1B" w:rsidRPr="00EC20EA" w:rsidRDefault="00C24E1B" w:rsidP="00826443">
      <w:pPr>
        <w:rPr>
          <w:b/>
        </w:rPr>
      </w:pPr>
      <w:r w:rsidRPr="00EC20EA">
        <w:rPr>
          <w:b/>
        </w:rPr>
        <w:t>Date:</w:t>
      </w:r>
    </w:p>
    <w:p w:rsidR="00C24E1B" w:rsidRPr="00EC20EA" w:rsidRDefault="00C24E1B" w:rsidP="00826443">
      <w:pPr>
        <w:rPr>
          <w:b/>
        </w:rPr>
      </w:pPr>
    </w:p>
    <w:p w:rsidR="00C24E1B" w:rsidRPr="00EC20EA" w:rsidRDefault="00C24E1B" w:rsidP="00826443">
      <w:pPr>
        <w:rPr>
          <w:b/>
        </w:rPr>
      </w:pPr>
      <w:r w:rsidRPr="00EC20EA">
        <w:rPr>
          <w:b/>
        </w:rPr>
        <w:t xml:space="preserve">Place: </w:t>
      </w:r>
    </w:p>
    <w:sectPr w:rsidR="00C24E1B" w:rsidRPr="00EC20EA" w:rsidSect="00E738E5">
      <w:headerReference w:type="default" r:id="rId8"/>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A05" w:rsidRDefault="00137A05" w:rsidP="00E738E5">
      <w:r>
        <w:separator/>
      </w:r>
    </w:p>
  </w:endnote>
  <w:endnote w:type="continuationSeparator" w:id="1">
    <w:p w:rsidR="00137A05" w:rsidRDefault="00137A05" w:rsidP="00E738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A05" w:rsidRDefault="00137A05" w:rsidP="00E738E5">
      <w:r>
        <w:separator/>
      </w:r>
    </w:p>
  </w:footnote>
  <w:footnote w:type="continuationSeparator" w:id="1">
    <w:p w:rsidR="00137A05" w:rsidRDefault="00137A05" w:rsidP="00E73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E5" w:rsidRPr="00E738E5" w:rsidRDefault="00E738E5" w:rsidP="00E738E5">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970"/>
    <w:multiLevelType w:val="hybridMultilevel"/>
    <w:tmpl w:val="AD008990"/>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236430"/>
    <w:multiLevelType w:val="hybridMultilevel"/>
    <w:tmpl w:val="876A6760"/>
    <w:lvl w:ilvl="0" w:tplc="51D004A2">
      <w:start w:val="1"/>
      <w:numFmt w:val="bullet"/>
      <w:lvlText w:val="•"/>
      <w:lvlJc w:val="left"/>
      <w:pPr>
        <w:tabs>
          <w:tab w:val="num" w:pos="720"/>
        </w:tabs>
        <w:ind w:left="720" w:hanging="360"/>
      </w:pPr>
      <w:rPr>
        <w:rFonts w:ascii="Arial" w:hAnsi="Arial" w:hint="default"/>
      </w:rPr>
    </w:lvl>
    <w:lvl w:ilvl="1" w:tplc="1BB8B2CE" w:tentative="1">
      <w:start w:val="1"/>
      <w:numFmt w:val="bullet"/>
      <w:lvlText w:val="•"/>
      <w:lvlJc w:val="left"/>
      <w:pPr>
        <w:tabs>
          <w:tab w:val="num" w:pos="1440"/>
        </w:tabs>
        <w:ind w:left="1440" w:hanging="360"/>
      </w:pPr>
      <w:rPr>
        <w:rFonts w:ascii="Arial" w:hAnsi="Arial" w:hint="default"/>
      </w:rPr>
    </w:lvl>
    <w:lvl w:ilvl="2" w:tplc="04C44586" w:tentative="1">
      <w:start w:val="1"/>
      <w:numFmt w:val="bullet"/>
      <w:lvlText w:val="•"/>
      <w:lvlJc w:val="left"/>
      <w:pPr>
        <w:tabs>
          <w:tab w:val="num" w:pos="2160"/>
        </w:tabs>
        <w:ind w:left="2160" w:hanging="360"/>
      </w:pPr>
      <w:rPr>
        <w:rFonts w:ascii="Arial" w:hAnsi="Arial" w:hint="default"/>
      </w:rPr>
    </w:lvl>
    <w:lvl w:ilvl="3" w:tplc="907C6470" w:tentative="1">
      <w:start w:val="1"/>
      <w:numFmt w:val="bullet"/>
      <w:lvlText w:val="•"/>
      <w:lvlJc w:val="left"/>
      <w:pPr>
        <w:tabs>
          <w:tab w:val="num" w:pos="2880"/>
        </w:tabs>
        <w:ind w:left="2880" w:hanging="360"/>
      </w:pPr>
      <w:rPr>
        <w:rFonts w:ascii="Arial" w:hAnsi="Arial" w:hint="default"/>
      </w:rPr>
    </w:lvl>
    <w:lvl w:ilvl="4" w:tplc="81F04CA8" w:tentative="1">
      <w:start w:val="1"/>
      <w:numFmt w:val="bullet"/>
      <w:lvlText w:val="•"/>
      <w:lvlJc w:val="left"/>
      <w:pPr>
        <w:tabs>
          <w:tab w:val="num" w:pos="3600"/>
        </w:tabs>
        <w:ind w:left="3600" w:hanging="360"/>
      </w:pPr>
      <w:rPr>
        <w:rFonts w:ascii="Arial" w:hAnsi="Arial" w:hint="default"/>
      </w:rPr>
    </w:lvl>
    <w:lvl w:ilvl="5" w:tplc="37C27432" w:tentative="1">
      <w:start w:val="1"/>
      <w:numFmt w:val="bullet"/>
      <w:lvlText w:val="•"/>
      <w:lvlJc w:val="left"/>
      <w:pPr>
        <w:tabs>
          <w:tab w:val="num" w:pos="4320"/>
        </w:tabs>
        <w:ind w:left="4320" w:hanging="360"/>
      </w:pPr>
      <w:rPr>
        <w:rFonts w:ascii="Arial" w:hAnsi="Arial" w:hint="default"/>
      </w:rPr>
    </w:lvl>
    <w:lvl w:ilvl="6" w:tplc="388CD212" w:tentative="1">
      <w:start w:val="1"/>
      <w:numFmt w:val="bullet"/>
      <w:lvlText w:val="•"/>
      <w:lvlJc w:val="left"/>
      <w:pPr>
        <w:tabs>
          <w:tab w:val="num" w:pos="5040"/>
        </w:tabs>
        <w:ind w:left="5040" w:hanging="360"/>
      </w:pPr>
      <w:rPr>
        <w:rFonts w:ascii="Arial" w:hAnsi="Arial" w:hint="default"/>
      </w:rPr>
    </w:lvl>
    <w:lvl w:ilvl="7" w:tplc="9684AC24" w:tentative="1">
      <w:start w:val="1"/>
      <w:numFmt w:val="bullet"/>
      <w:lvlText w:val="•"/>
      <w:lvlJc w:val="left"/>
      <w:pPr>
        <w:tabs>
          <w:tab w:val="num" w:pos="5760"/>
        </w:tabs>
        <w:ind w:left="5760" w:hanging="360"/>
      </w:pPr>
      <w:rPr>
        <w:rFonts w:ascii="Arial" w:hAnsi="Arial" w:hint="default"/>
      </w:rPr>
    </w:lvl>
    <w:lvl w:ilvl="8" w:tplc="964A2176" w:tentative="1">
      <w:start w:val="1"/>
      <w:numFmt w:val="bullet"/>
      <w:lvlText w:val="•"/>
      <w:lvlJc w:val="left"/>
      <w:pPr>
        <w:tabs>
          <w:tab w:val="num" w:pos="6480"/>
        </w:tabs>
        <w:ind w:left="6480" w:hanging="360"/>
      </w:pPr>
      <w:rPr>
        <w:rFonts w:ascii="Arial" w:hAnsi="Arial" w:hint="default"/>
      </w:rPr>
    </w:lvl>
  </w:abstractNum>
  <w:abstractNum w:abstractNumId="2">
    <w:nsid w:val="74A811E2"/>
    <w:multiLevelType w:val="hybridMultilevel"/>
    <w:tmpl w:val="A3BA8C20"/>
    <w:lvl w:ilvl="0" w:tplc="09987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C6701"/>
    <w:rsid w:val="00090802"/>
    <w:rsid w:val="000D1E21"/>
    <w:rsid w:val="000D6D30"/>
    <w:rsid w:val="000E4CD7"/>
    <w:rsid w:val="00137A05"/>
    <w:rsid w:val="00173BA9"/>
    <w:rsid w:val="001754B2"/>
    <w:rsid w:val="001D6A19"/>
    <w:rsid w:val="001E182E"/>
    <w:rsid w:val="00240ED1"/>
    <w:rsid w:val="002534C9"/>
    <w:rsid w:val="00260B9D"/>
    <w:rsid w:val="00317329"/>
    <w:rsid w:val="00321DFE"/>
    <w:rsid w:val="00336099"/>
    <w:rsid w:val="0035081D"/>
    <w:rsid w:val="00350C25"/>
    <w:rsid w:val="003C6701"/>
    <w:rsid w:val="004E5FAD"/>
    <w:rsid w:val="00506C27"/>
    <w:rsid w:val="005B52FD"/>
    <w:rsid w:val="005C1F98"/>
    <w:rsid w:val="00605C62"/>
    <w:rsid w:val="0065656D"/>
    <w:rsid w:val="00674945"/>
    <w:rsid w:val="006A6C18"/>
    <w:rsid w:val="006E48BD"/>
    <w:rsid w:val="00730E1E"/>
    <w:rsid w:val="00811D75"/>
    <w:rsid w:val="008220BA"/>
    <w:rsid w:val="00824083"/>
    <w:rsid w:val="00826443"/>
    <w:rsid w:val="00831BA3"/>
    <w:rsid w:val="0085027D"/>
    <w:rsid w:val="008757BA"/>
    <w:rsid w:val="008F0DF8"/>
    <w:rsid w:val="0093386F"/>
    <w:rsid w:val="009A4565"/>
    <w:rsid w:val="009F3C54"/>
    <w:rsid w:val="00AA78AE"/>
    <w:rsid w:val="00AB53D7"/>
    <w:rsid w:val="00AC41DB"/>
    <w:rsid w:val="00AC68F2"/>
    <w:rsid w:val="00B25C0E"/>
    <w:rsid w:val="00B346E1"/>
    <w:rsid w:val="00B6695F"/>
    <w:rsid w:val="00B82ADE"/>
    <w:rsid w:val="00BA0D82"/>
    <w:rsid w:val="00BA6F43"/>
    <w:rsid w:val="00BB2905"/>
    <w:rsid w:val="00C249E3"/>
    <w:rsid w:val="00C24E1B"/>
    <w:rsid w:val="00CC600F"/>
    <w:rsid w:val="00CD791E"/>
    <w:rsid w:val="00D074E5"/>
    <w:rsid w:val="00D53A6D"/>
    <w:rsid w:val="00DA2165"/>
    <w:rsid w:val="00DF6D96"/>
    <w:rsid w:val="00E61097"/>
    <w:rsid w:val="00E738E5"/>
    <w:rsid w:val="00E9564B"/>
    <w:rsid w:val="00EC20EA"/>
    <w:rsid w:val="00EE4925"/>
    <w:rsid w:val="00EE601F"/>
    <w:rsid w:val="00F032FE"/>
    <w:rsid w:val="00F227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01"/>
    <w:rPr>
      <w:rFonts w:ascii="Times New Roman" w:eastAsia="Times New Roman" w:hAnsi="Times New Roman"/>
      <w:sz w:val="24"/>
      <w:szCs w:val="24"/>
    </w:rPr>
  </w:style>
  <w:style w:type="paragraph" w:styleId="Heading2">
    <w:name w:val="heading 2"/>
    <w:basedOn w:val="Normal"/>
    <w:next w:val="Normal"/>
    <w:link w:val="Heading2Char"/>
    <w:qFormat/>
    <w:rsid w:val="003C6701"/>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C6701"/>
    <w:rPr>
      <w:rFonts w:ascii="Arial" w:eastAsia="Times New Roman" w:hAnsi="Arial" w:cs="Times New Roman"/>
      <w:b/>
      <w:bCs/>
      <w:i/>
      <w:iCs/>
      <w:sz w:val="28"/>
      <w:szCs w:val="28"/>
    </w:rPr>
  </w:style>
  <w:style w:type="paragraph" w:styleId="BodyText2">
    <w:name w:val="Body Text 2"/>
    <w:basedOn w:val="Normal"/>
    <w:link w:val="BodyText2Char"/>
    <w:rsid w:val="003C6701"/>
    <w:rPr>
      <w:b/>
      <w:bCs/>
      <w:i/>
      <w:iCs/>
      <w:sz w:val="20"/>
      <w:szCs w:val="20"/>
      <w:lang w:val="en-GB"/>
    </w:rPr>
  </w:style>
  <w:style w:type="character" w:customStyle="1" w:styleId="BodyText2Char">
    <w:name w:val="Body Text 2 Char"/>
    <w:link w:val="BodyText2"/>
    <w:rsid w:val="003C6701"/>
    <w:rPr>
      <w:rFonts w:ascii="Times New Roman" w:eastAsia="Times New Roman" w:hAnsi="Times New Roman" w:cs="Times New Roman"/>
      <w:b/>
      <w:bCs/>
      <w:i/>
      <w:iCs/>
      <w:sz w:val="20"/>
      <w:szCs w:val="20"/>
      <w:lang w:val="en-GB"/>
    </w:rPr>
  </w:style>
  <w:style w:type="paragraph" w:styleId="BodyText3">
    <w:name w:val="Body Text 3"/>
    <w:basedOn w:val="Normal"/>
    <w:link w:val="BodyText3Char"/>
    <w:rsid w:val="003C6701"/>
    <w:pPr>
      <w:spacing w:after="120"/>
    </w:pPr>
    <w:rPr>
      <w:sz w:val="16"/>
      <w:szCs w:val="16"/>
    </w:rPr>
  </w:style>
  <w:style w:type="character" w:customStyle="1" w:styleId="BodyText3Char">
    <w:name w:val="Body Text 3 Char"/>
    <w:link w:val="BodyText3"/>
    <w:rsid w:val="003C6701"/>
    <w:rPr>
      <w:rFonts w:ascii="Times New Roman" w:eastAsia="Times New Roman" w:hAnsi="Times New Roman" w:cs="Times New Roman"/>
      <w:sz w:val="16"/>
      <w:szCs w:val="16"/>
    </w:rPr>
  </w:style>
  <w:style w:type="paragraph" w:styleId="ListParagraph">
    <w:name w:val="List Paragraph"/>
    <w:basedOn w:val="Normal"/>
    <w:uiPriority w:val="34"/>
    <w:qFormat/>
    <w:rsid w:val="002534C9"/>
    <w:pPr>
      <w:spacing w:after="200" w:line="276" w:lineRule="auto"/>
      <w:ind w:left="720"/>
      <w:contextualSpacing/>
    </w:pPr>
    <w:rPr>
      <w:rFonts w:ascii="Calibri" w:eastAsia="Calibri" w:hAnsi="Calibri" w:cs="Raavi"/>
      <w:sz w:val="22"/>
      <w:szCs w:val="22"/>
    </w:rPr>
  </w:style>
  <w:style w:type="paragraph" w:styleId="BalloonText">
    <w:name w:val="Balloon Text"/>
    <w:basedOn w:val="Normal"/>
    <w:semiHidden/>
    <w:rsid w:val="006A6C18"/>
    <w:rPr>
      <w:rFonts w:ascii="Tahoma" w:hAnsi="Tahoma" w:cs="Tahoma"/>
      <w:sz w:val="16"/>
      <w:szCs w:val="16"/>
    </w:rPr>
  </w:style>
  <w:style w:type="character" w:customStyle="1" w:styleId="apple-converted-space">
    <w:name w:val="apple-converted-space"/>
    <w:rsid w:val="00824083"/>
  </w:style>
  <w:style w:type="paragraph" w:styleId="Header">
    <w:name w:val="header"/>
    <w:basedOn w:val="Normal"/>
    <w:link w:val="HeaderChar"/>
    <w:uiPriority w:val="99"/>
    <w:unhideWhenUsed/>
    <w:rsid w:val="00E738E5"/>
    <w:pPr>
      <w:tabs>
        <w:tab w:val="center" w:pos="4680"/>
        <w:tab w:val="right" w:pos="9360"/>
      </w:tabs>
    </w:pPr>
  </w:style>
  <w:style w:type="character" w:customStyle="1" w:styleId="HeaderChar">
    <w:name w:val="Header Char"/>
    <w:link w:val="Header"/>
    <w:uiPriority w:val="99"/>
    <w:rsid w:val="00E738E5"/>
    <w:rPr>
      <w:rFonts w:ascii="Times New Roman" w:eastAsia="Times New Roman" w:hAnsi="Times New Roman"/>
      <w:sz w:val="24"/>
      <w:szCs w:val="24"/>
    </w:rPr>
  </w:style>
  <w:style w:type="paragraph" w:styleId="Footer">
    <w:name w:val="footer"/>
    <w:basedOn w:val="Normal"/>
    <w:link w:val="FooterChar"/>
    <w:uiPriority w:val="99"/>
    <w:unhideWhenUsed/>
    <w:rsid w:val="00E738E5"/>
    <w:pPr>
      <w:tabs>
        <w:tab w:val="center" w:pos="4680"/>
        <w:tab w:val="right" w:pos="9360"/>
      </w:tabs>
    </w:pPr>
  </w:style>
  <w:style w:type="character" w:customStyle="1" w:styleId="FooterChar">
    <w:name w:val="Footer Char"/>
    <w:link w:val="Footer"/>
    <w:uiPriority w:val="99"/>
    <w:rsid w:val="00E738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EBFC-392C-4D32-B41D-6029F0C4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Piyush Gupta</dc:creator>
  <cp:lastModifiedBy>Admin</cp:lastModifiedBy>
  <cp:revision>6</cp:revision>
  <dcterms:created xsi:type="dcterms:W3CDTF">2013-10-06T07:06:00Z</dcterms:created>
  <dcterms:modified xsi:type="dcterms:W3CDTF">2014-12-08T04:34:00Z</dcterms:modified>
</cp:coreProperties>
</file>